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29451F" w14:textId="77777777" w:rsidR="00A8201F" w:rsidRPr="006B3946" w:rsidRDefault="00A8201F" w:rsidP="006B3946">
      <w:pPr>
        <w:rPr>
          <w:color w:val="AEAAAA" w:themeColor="background2" w:themeShade="BF"/>
        </w:rPr>
      </w:pPr>
    </w:p>
    <w:p w14:paraId="3166A977" w14:textId="7EDA2D0B" w:rsidR="005C1059" w:rsidRPr="006B3946" w:rsidRDefault="00D248C0" w:rsidP="006B3946">
      <w:pPr>
        <w:rPr>
          <w:color w:val="AEAAAA" w:themeColor="background2" w:themeShade="BF"/>
        </w:rPr>
      </w:pPr>
      <w:r w:rsidRPr="006B3946">
        <w:rPr>
          <w:color w:val="AEAAAA" w:themeColor="background2" w:themeShade="BF"/>
        </w:rPr>
        <w:t>План</w:t>
      </w:r>
    </w:p>
    <w:p w14:paraId="7CDE7FCF" w14:textId="51BC8E4F" w:rsidR="00D248C0" w:rsidRDefault="00976F19" w:rsidP="006B3946">
      <w:pPr>
        <w:rPr>
          <w:color w:val="AEAAAA" w:themeColor="background2" w:themeShade="BF"/>
        </w:rPr>
      </w:pPr>
      <w:r>
        <w:rPr>
          <w:color w:val="AEAAAA" w:themeColor="background2" w:themeShade="BF"/>
        </w:rPr>
        <w:t>1</w:t>
      </w:r>
      <w:r w:rsidRPr="00976F19">
        <w:rPr>
          <w:color w:val="AEAAAA" w:themeColor="background2" w:themeShade="BF"/>
        </w:rPr>
        <w:t xml:space="preserve">. </w:t>
      </w:r>
      <w:r w:rsidR="005A252E">
        <w:rPr>
          <w:color w:val="AEAAAA" w:themeColor="background2" w:themeShade="BF"/>
        </w:rPr>
        <w:t xml:space="preserve">Введение (тип как в </w:t>
      </w:r>
      <w:proofErr w:type="spellStart"/>
      <w:r w:rsidR="005A252E">
        <w:rPr>
          <w:color w:val="AEAAAA" w:themeColor="background2" w:themeShade="BF"/>
        </w:rPr>
        <w:t>пропоузале</w:t>
      </w:r>
      <w:proofErr w:type="spellEnd"/>
      <w:r w:rsidR="005A252E">
        <w:rPr>
          <w:color w:val="AEAAAA" w:themeColor="background2" w:themeShade="BF"/>
        </w:rPr>
        <w:t>)</w:t>
      </w:r>
    </w:p>
    <w:p w14:paraId="6BD93353" w14:textId="77777777" w:rsidR="002D12CD" w:rsidRPr="006B3946" w:rsidRDefault="002D12CD" w:rsidP="006B3946">
      <w:pPr>
        <w:rPr>
          <w:color w:val="AEAAAA" w:themeColor="background2" w:themeShade="BF"/>
        </w:rPr>
      </w:pPr>
    </w:p>
    <w:p w14:paraId="7E95971F" w14:textId="43373FF7" w:rsidR="005A252E" w:rsidRDefault="005A252E" w:rsidP="006B3946">
      <w:pPr>
        <w:rPr>
          <w:color w:val="AEAAAA" w:themeColor="background2" w:themeShade="BF"/>
        </w:rPr>
      </w:pPr>
      <w:r>
        <w:rPr>
          <w:color w:val="AEAAAA" w:themeColor="background2" w:themeShade="BF"/>
        </w:rPr>
        <w:t xml:space="preserve">- Задачи, стоящие перед 3 поколением, и конкретно </w:t>
      </w:r>
      <w:r w:rsidR="00ED3566">
        <w:rPr>
          <w:color w:val="AEAAAA" w:themeColor="background2" w:themeShade="BF"/>
        </w:rPr>
        <w:t xml:space="preserve">решаемая здесь: </w:t>
      </w:r>
      <w:proofErr w:type="spellStart"/>
      <w:r>
        <w:rPr>
          <w:color w:val="AEAAAA" w:themeColor="background2" w:themeShade="BF"/>
        </w:rPr>
        <w:t>ребалансировка</w:t>
      </w:r>
      <w:proofErr w:type="spellEnd"/>
    </w:p>
    <w:p w14:paraId="594A7DB4" w14:textId="19C55482" w:rsidR="008F6DA0" w:rsidRPr="00ED3566" w:rsidRDefault="005A252E" w:rsidP="006B3946">
      <w:pPr>
        <w:rPr>
          <w:color w:val="AEAAAA" w:themeColor="background2" w:themeShade="BF"/>
        </w:rPr>
      </w:pPr>
      <w:r>
        <w:rPr>
          <w:color w:val="AEAAAA" w:themeColor="background2" w:themeShade="BF"/>
        </w:rPr>
        <w:t xml:space="preserve">- Кратко описанный новый подход к прогнозированию для </w:t>
      </w:r>
      <w:proofErr w:type="spellStart"/>
      <w:r>
        <w:rPr>
          <w:color w:val="AEAAAA" w:themeColor="background2" w:themeShade="BF"/>
        </w:rPr>
        <w:t>ребалансировки</w:t>
      </w:r>
      <w:proofErr w:type="spellEnd"/>
      <w:r w:rsidR="00ED3566">
        <w:rPr>
          <w:color w:val="AEAAAA" w:themeColor="background2" w:themeShade="BF"/>
        </w:rPr>
        <w:t>, предлагаемый этим дипломом</w:t>
      </w:r>
      <w:r w:rsidR="00976F19">
        <w:rPr>
          <w:color w:val="AEAAAA" w:themeColor="background2" w:themeShade="BF"/>
        </w:rPr>
        <w:t xml:space="preserve">. Кратко о используемом свежем </w:t>
      </w:r>
      <w:proofErr w:type="spellStart"/>
      <w:r w:rsidR="00976F19">
        <w:rPr>
          <w:color w:val="AEAAAA" w:themeColor="background2" w:themeShade="BF"/>
        </w:rPr>
        <w:t>датасете</w:t>
      </w:r>
      <w:proofErr w:type="spellEnd"/>
      <w:r w:rsidR="00976F19">
        <w:rPr>
          <w:color w:val="AEAAAA" w:themeColor="background2" w:themeShade="BF"/>
        </w:rPr>
        <w:t>.</w:t>
      </w:r>
    </w:p>
    <w:p w14:paraId="1B14959E" w14:textId="77777777" w:rsidR="005A252E" w:rsidRDefault="005A252E" w:rsidP="006B3946">
      <w:pPr>
        <w:rPr>
          <w:color w:val="AEAAAA" w:themeColor="background2" w:themeShade="BF"/>
        </w:rPr>
      </w:pPr>
    </w:p>
    <w:p w14:paraId="36CF72E8" w14:textId="504AC0E3" w:rsidR="003C3D0D" w:rsidRDefault="00976F19" w:rsidP="006B3946">
      <w:pPr>
        <w:rPr>
          <w:color w:val="AEAAAA" w:themeColor="background2" w:themeShade="BF"/>
        </w:rPr>
      </w:pPr>
      <w:r>
        <w:rPr>
          <w:color w:val="AEAAAA" w:themeColor="background2" w:themeShade="BF"/>
        </w:rPr>
        <w:t>2</w:t>
      </w:r>
      <w:r w:rsidRPr="00976F19">
        <w:rPr>
          <w:color w:val="AEAAAA" w:themeColor="background2" w:themeShade="BF"/>
        </w:rPr>
        <w:t xml:space="preserve">. </w:t>
      </w:r>
      <w:r>
        <w:rPr>
          <w:color w:val="AEAAAA" w:themeColor="background2" w:themeShade="BF"/>
        </w:rPr>
        <w:t>Основная часть</w:t>
      </w:r>
    </w:p>
    <w:p w14:paraId="69B7521B" w14:textId="77777777" w:rsidR="002D12CD" w:rsidRDefault="002D12CD" w:rsidP="002D12CD">
      <w:pPr>
        <w:rPr>
          <w:color w:val="AEAAAA" w:themeColor="background2" w:themeShade="BF"/>
        </w:rPr>
      </w:pPr>
      <w:r>
        <w:rPr>
          <w:color w:val="AEAAAA" w:themeColor="background2" w:themeShade="BF"/>
        </w:rPr>
        <w:t xml:space="preserve">- Положительное влияние </w:t>
      </w:r>
      <w:proofErr w:type="spellStart"/>
      <w:r>
        <w:rPr>
          <w:color w:val="AEAAAA" w:themeColor="background2" w:themeShade="BF"/>
        </w:rPr>
        <w:t>велопроката</w:t>
      </w:r>
      <w:proofErr w:type="spellEnd"/>
      <w:r>
        <w:rPr>
          <w:color w:val="AEAAAA" w:themeColor="background2" w:themeShade="BF"/>
        </w:rPr>
        <w:t>, обуславливающее его популярность</w:t>
      </w:r>
    </w:p>
    <w:p w14:paraId="38D5B33F" w14:textId="77777777" w:rsidR="002D12CD" w:rsidRDefault="002D12CD" w:rsidP="002D12CD">
      <w:pPr>
        <w:rPr>
          <w:color w:val="AEAAAA" w:themeColor="background2" w:themeShade="BF"/>
        </w:rPr>
      </w:pPr>
      <w:r>
        <w:rPr>
          <w:color w:val="AEAAAA" w:themeColor="background2" w:themeShade="BF"/>
        </w:rPr>
        <w:t xml:space="preserve">- История поколений городского </w:t>
      </w:r>
      <w:proofErr w:type="spellStart"/>
      <w:r>
        <w:rPr>
          <w:color w:val="AEAAAA" w:themeColor="background2" w:themeShade="BF"/>
        </w:rPr>
        <w:t>велопроката</w:t>
      </w:r>
      <w:proofErr w:type="spellEnd"/>
      <w:r>
        <w:rPr>
          <w:color w:val="AEAAAA" w:themeColor="background2" w:themeShade="BF"/>
        </w:rPr>
        <w:t>. Почему 4 поколение не вытеснит 3, и работать над улучшением 3 всё ещё актуально</w:t>
      </w:r>
    </w:p>
    <w:p w14:paraId="1335915B" w14:textId="77777777" w:rsidR="002D12CD" w:rsidRDefault="002D12CD" w:rsidP="006B3946">
      <w:pPr>
        <w:rPr>
          <w:color w:val="AEAAAA" w:themeColor="background2" w:themeShade="BF"/>
        </w:rPr>
      </w:pPr>
    </w:p>
    <w:p w14:paraId="5ED6B215" w14:textId="1A05A141" w:rsidR="00976F19" w:rsidRDefault="00976F19" w:rsidP="006B3946">
      <w:pPr>
        <w:rPr>
          <w:color w:val="AEAAAA" w:themeColor="background2" w:themeShade="BF"/>
        </w:rPr>
      </w:pPr>
      <w:r>
        <w:rPr>
          <w:color w:val="AEAAAA" w:themeColor="background2" w:themeShade="BF"/>
        </w:rPr>
        <w:t>Обзор литературы.</w:t>
      </w:r>
    </w:p>
    <w:p w14:paraId="75D18FDA" w14:textId="77777777" w:rsidR="00976F19" w:rsidRDefault="00976F19" w:rsidP="006B3946">
      <w:pPr>
        <w:rPr>
          <w:color w:val="AEAAAA" w:themeColor="background2" w:themeShade="BF"/>
        </w:rPr>
      </w:pPr>
      <w:r>
        <w:rPr>
          <w:color w:val="AEAAAA" w:themeColor="background2" w:themeShade="BF"/>
        </w:rPr>
        <w:t xml:space="preserve">- История исследований загруженности </w:t>
      </w:r>
      <w:proofErr w:type="spellStart"/>
      <w:r>
        <w:rPr>
          <w:color w:val="AEAAAA" w:themeColor="background2" w:themeShade="BF"/>
        </w:rPr>
        <w:t>велопроката</w:t>
      </w:r>
      <w:proofErr w:type="spellEnd"/>
      <w:r>
        <w:rPr>
          <w:color w:val="AEAAAA" w:themeColor="background2" w:themeShade="BF"/>
        </w:rPr>
        <w:t xml:space="preserve">. Кто и что применял. </w:t>
      </w:r>
    </w:p>
    <w:p w14:paraId="26A056EB" w14:textId="398CC8C3" w:rsidR="00976F19" w:rsidRPr="00AD471F" w:rsidRDefault="00976F19" w:rsidP="00976F19">
      <w:pPr>
        <w:ind w:firstLine="708"/>
        <w:rPr>
          <w:b/>
          <w:color w:val="AEAAAA" w:themeColor="background2" w:themeShade="BF"/>
        </w:rPr>
      </w:pPr>
      <w:r>
        <w:rPr>
          <w:color w:val="AEAAAA" w:themeColor="background2" w:themeShade="BF"/>
        </w:rPr>
        <w:t xml:space="preserve">Статьи про прогнозирование загруженности </w:t>
      </w:r>
      <w:proofErr w:type="spellStart"/>
      <w:r>
        <w:rPr>
          <w:color w:val="AEAAAA" w:themeColor="background2" w:themeShade="BF"/>
        </w:rPr>
        <w:t>велопроката</w:t>
      </w:r>
      <w:proofErr w:type="spellEnd"/>
      <w:r>
        <w:rPr>
          <w:color w:val="AEAAAA" w:themeColor="background2" w:themeShade="BF"/>
        </w:rPr>
        <w:t xml:space="preserve">. Акцент на том, что всегда в этих </w:t>
      </w:r>
      <w:proofErr w:type="gramStart"/>
      <w:r>
        <w:rPr>
          <w:color w:val="AEAAAA" w:themeColor="background2" w:themeShade="BF"/>
        </w:rPr>
        <w:t xml:space="preserve">статьях  </w:t>
      </w:r>
      <w:r w:rsidR="008F6DA0">
        <w:rPr>
          <w:color w:val="AEAAAA" w:themeColor="background2" w:themeShade="BF"/>
        </w:rPr>
        <w:t>раньше</w:t>
      </w:r>
      <w:proofErr w:type="gramEnd"/>
      <w:r w:rsidR="008F6DA0">
        <w:rPr>
          <w:color w:val="AEAAAA" w:themeColor="background2" w:themeShade="BF"/>
        </w:rPr>
        <w:t xml:space="preserve"> </w:t>
      </w:r>
      <w:proofErr w:type="spellStart"/>
      <w:r w:rsidR="008F6DA0">
        <w:rPr>
          <w:color w:val="AEAAAA" w:themeColor="background2" w:themeShade="BF"/>
        </w:rPr>
        <w:t>юзался</w:t>
      </w:r>
      <w:proofErr w:type="spellEnd"/>
      <w:r w:rsidR="008F6DA0">
        <w:rPr>
          <w:color w:val="AEAAAA" w:themeColor="background2" w:themeShade="BF"/>
        </w:rPr>
        <w:t xml:space="preserve"> другой игрек</w:t>
      </w:r>
      <w:r w:rsidR="005C2FD2">
        <w:rPr>
          <w:color w:val="AEAAAA" w:themeColor="background2" w:themeShade="BF"/>
        </w:rPr>
        <w:t>. Максимум – 0</w:t>
      </w:r>
      <w:r w:rsidR="005C2FD2" w:rsidRPr="00E755B2">
        <w:rPr>
          <w:color w:val="AEAAAA" w:themeColor="background2" w:themeShade="BF"/>
        </w:rPr>
        <w:t xml:space="preserve"> </w:t>
      </w:r>
      <w:r w:rsidR="005C2FD2">
        <w:rPr>
          <w:color w:val="AEAAAA" w:themeColor="background2" w:themeShade="BF"/>
          <w:lang w:val="en-US"/>
        </w:rPr>
        <w:t>vs</w:t>
      </w:r>
      <w:r w:rsidR="005C2FD2" w:rsidRPr="00E755B2">
        <w:rPr>
          <w:color w:val="AEAAAA" w:themeColor="background2" w:themeShade="BF"/>
        </w:rPr>
        <w:t xml:space="preserve"> </w:t>
      </w:r>
      <w:r w:rsidR="005C2FD2">
        <w:rPr>
          <w:color w:val="AEAAAA" w:themeColor="background2" w:themeShade="BF"/>
        </w:rPr>
        <w:t>1 для определения вообще ситуации переполненности.</w:t>
      </w:r>
      <w:r w:rsidR="00E755B2">
        <w:rPr>
          <w:color w:val="AEAAAA" w:themeColor="background2" w:themeShade="BF"/>
        </w:rPr>
        <w:t xml:space="preserve"> </w:t>
      </w:r>
      <w:r w:rsidR="00E755B2" w:rsidRPr="00AD471F">
        <w:rPr>
          <w:b/>
          <w:color w:val="AEAAAA" w:themeColor="background2" w:themeShade="BF"/>
        </w:rPr>
        <w:t>Составить какую-нибудь большую таблицу, обозревающую методы, результаты, выявленные зависимости, точность?</w:t>
      </w:r>
    </w:p>
    <w:p w14:paraId="034C0274" w14:textId="1AD3897D" w:rsidR="008F6DA0" w:rsidRDefault="008F6DA0" w:rsidP="008F6DA0">
      <w:pPr>
        <w:rPr>
          <w:color w:val="AEAAAA" w:themeColor="background2" w:themeShade="BF"/>
        </w:rPr>
      </w:pPr>
      <w:r>
        <w:rPr>
          <w:color w:val="AEAAAA" w:themeColor="background2" w:themeShade="BF"/>
        </w:rPr>
        <w:t xml:space="preserve">- </w:t>
      </w:r>
      <w:r w:rsidR="00CA3825">
        <w:rPr>
          <w:color w:val="AEAAAA" w:themeColor="background2" w:themeShade="BF"/>
        </w:rPr>
        <w:t>Теоретическое моделирование исходящих и входящих потоков велосипедов как Пуассоновских процессов</w:t>
      </w:r>
      <w:r w:rsidR="00F3259B">
        <w:rPr>
          <w:color w:val="AEAAAA" w:themeColor="background2" w:themeShade="BF"/>
        </w:rPr>
        <w:t xml:space="preserve">. </w:t>
      </w:r>
      <w:r w:rsidR="005876A6">
        <w:rPr>
          <w:color w:val="AEAAAA" w:themeColor="background2" w:themeShade="BF"/>
        </w:rPr>
        <w:t>Кусочно-линейный/ступенчатый поток</w:t>
      </w:r>
      <w:proofErr w:type="gramStart"/>
      <w:r w:rsidR="005876A6">
        <w:rPr>
          <w:color w:val="AEAAAA" w:themeColor="background2" w:themeShade="BF"/>
        </w:rPr>
        <w:t>. ???</w:t>
      </w:r>
      <w:proofErr w:type="gramEnd"/>
    </w:p>
    <w:p w14:paraId="06907EA3" w14:textId="0B32DBD1" w:rsidR="004A4BB3" w:rsidRDefault="004A4BB3" w:rsidP="008F6DA0">
      <w:pPr>
        <w:rPr>
          <w:color w:val="AEAAAA" w:themeColor="background2" w:themeShade="BF"/>
        </w:rPr>
      </w:pPr>
      <w:r>
        <w:rPr>
          <w:color w:val="AEAAAA" w:themeColor="background2" w:themeShade="BF"/>
        </w:rPr>
        <w:t>- Возможность, причины и полезность применения этого для ситуаций ненаблюдаемого спроса</w:t>
      </w:r>
      <w:proofErr w:type="gramStart"/>
      <w:r>
        <w:rPr>
          <w:color w:val="AEAAAA" w:themeColor="background2" w:themeShade="BF"/>
        </w:rPr>
        <w:t xml:space="preserve">. </w:t>
      </w:r>
      <w:proofErr w:type="gramEnd"/>
      <w:r>
        <w:rPr>
          <w:color w:val="AEAAAA" w:themeColor="background2" w:themeShade="BF"/>
        </w:rPr>
        <w:t xml:space="preserve">Способы оценки полученных алгоритмов </w:t>
      </w:r>
      <w:r w:rsidR="005C2FD2">
        <w:rPr>
          <w:color w:val="AEAAAA" w:themeColor="background2" w:themeShade="BF"/>
        </w:rPr>
        <w:t xml:space="preserve">в сравнении с наблюдаемыми. </w:t>
      </w:r>
      <w:r>
        <w:rPr>
          <w:color w:val="AEAAAA" w:themeColor="background2" w:themeShade="BF"/>
        </w:rPr>
        <w:t xml:space="preserve"> </w:t>
      </w:r>
    </w:p>
    <w:p w14:paraId="64FA8575" w14:textId="1FA4BE54" w:rsidR="00CA3825" w:rsidRDefault="00CA3825" w:rsidP="008F6DA0">
      <w:pPr>
        <w:rPr>
          <w:color w:val="AEAAAA" w:themeColor="background2" w:themeShade="BF"/>
        </w:rPr>
      </w:pPr>
      <w:r>
        <w:rPr>
          <w:color w:val="AEAAAA" w:themeColor="background2" w:themeShade="BF"/>
        </w:rPr>
        <w:t xml:space="preserve">- </w:t>
      </w:r>
      <w:r w:rsidR="004A4BB3">
        <w:rPr>
          <w:color w:val="AEAAAA" w:themeColor="background2" w:themeShade="BF"/>
        </w:rPr>
        <w:t xml:space="preserve">Кейс </w:t>
      </w:r>
      <w:proofErr w:type="spellStart"/>
      <w:r w:rsidR="004A4BB3">
        <w:rPr>
          <w:color w:val="AEAAAA" w:themeColor="background2" w:themeShade="BF"/>
        </w:rPr>
        <w:t>стади</w:t>
      </w:r>
      <w:proofErr w:type="spellEnd"/>
      <w:r w:rsidR="004A4BB3">
        <w:rPr>
          <w:color w:val="AEAAAA" w:themeColor="background2" w:themeShade="BF"/>
        </w:rPr>
        <w:t>: Дублин</w:t>
      </w:r>
    </w:p>
    <w:p w14:paraId="2EC03B03" w14:textId="724A0D3D" w:rsidR="004A4BB3" w:rsidRPr="00FB60B0" w:rsidRDefault="004A4BB3" w:rsidP="008F6DA0">
      <w:pPr>
        <w:rPr>
          <w:color w:val="AEAAAA" w:themeColor="background2" w:themeShade="BF"/>
          <w:lang w:val="en-US"/>
        </w:rPr>
      </w:pPr>
      <w:r>
        <w:rPr>
          <w:color w:val="AEAAAA" w:themeColor="background2" w:themeShade="BF"/>
        </w:rPr>
        <w:t>- Отбор признаков, описание данных</w:t>
      </w:r>
    </w:p>
    <w:p w14:paraId="0E2666FF" w14:textId="48D8C76E" w:rsidR="004A4BB3" w:rsidRDefault="004A4BB3" w:rsidP="008F6DA0">
      <w:pPr>
        <w:rPr>
          <w:color w:val="AEAAAA" w:themeColor="background2" w:themeShade="BF"/>
        </w:rPr>
      </w:pPr>
      <w:r>
        <w:rPr>
          <w:color w:val="AEAAAA" w:themeColor="background2" w:themeShade="BF"/>
        </w:rPr>
        <w:t>- Теоретическое описание использованных алгоритмов</w:t>
      </w:r>
    </w:p>
    <w:p w14:paraId="3636E98F" w14:textId="77777777" w:rsidR="005C2FD2" w:rsidRDefault="004A4BB3" w:rsidP="008F6DA0">
      <w:pPr>
        <w:rPr>
          <w:color w:val="AEAAAA" w:themeColor="background2" w:themeShade="BF"/>
        </w:rPr>
      </w:pPr>
      <w:r>
        <w:rPr>
          <w:color w:val="AEAAAA" w:themeColor="background2" w:themeShade="BF"/>
        </w:rPr>
        <w:t xml:space="preserve">- </w:t>
      </w:r>
      <w:r w:rsidR="005C2FD2">
        <w:rPr>
          <w:color w:val="AEAAAA" w:themeColor="background2" w:themeShade="BF"/>
        </w:rPr>
        <w:t>Построение моделей</w:t>
      </w:r>
    </w:p>
    <w:p w14:paraId="7B14E38C" w14:textId="007BE08C" w:rsidR="005C2FD2" w:rsidRPr="005C2FD2" w:rsidRDefault="005C2FD2" w:rsidP="008F6DA0">
      <w:pPr>
        <w:rPr>
          <w:color w:val="AEAAAA" w:themeColor="background2" w:themeShade="BF"/>
        </w:rPr>
      </w:pPr>
      <w:r>
        <w:rPr>
          <w:color w:val="AEAAAA" w:themeColor="background2" w:themeShade="BF"/>
        </w:rPr>
        <w:t xml:space="preserve">- Обзор результатов, выбор лучшей модели для наблюдаемого спроса, для </w:t>
      </w:r>
      <w:proofErr w:type="spellStart"/>
      <w:r>
        <w:rPr>
          <w:color w:val="AEAAAA" w:themeColor="background2" w:themeShade="BF"/>
        </w:rPr>
        <w:t>овердеманда</w:t>
      </w:r>
      <w:proofErr w:type="spellEnd"/>
      <w:r>
        <w:rPr>
          <w:color w:val="AEAAAA" w:themeColor="background2" w:themeShade="BF"/>
        </w:rPr>
        <w:t xml:space="preserve">, </w:t>
      </w:r>
      <w:proofErr w:type="spellStart"/>
      <w:r>
        <w:rPr>
          <w:color w:val="AEAAAA" w:themeColor="background2" w:themeShade="BF"/>
        </w:rPr>
        <w:t>overall</w:t>
      </w:r>
      <w:proofErr w:type="spellEnd"/>
    </w:p>
    <w:p w14:paraId="596D1558" w14:textId="6AA7981B" w:rsidR="004A4BB3" w:rsidRDefault="005C2FD2" w:rsidP="008F6DA0">
      <w:pPr>
        <w:rPr>
          <w:color w:val="AEAAAA" w:themeColor="background2" w:themeShade="BF"/>
        </w:rPr>
      </w:pPr>
      <w:r>
        <w:rPr>
          <w:color w:val="AEAAAA" w:themeColor="background2" w:themeShade="BF"/>
        </w:rPr>
        <w:t xml:space="preserve">- </w:t>
      </w:r>
      <w:r w:rsidR="004A4BB3">
        <w:rPr>
          <w:color w:val="AEAAAA" w:themeColor="background2" w:themeShade="BF"/>
        </w:rPr>
        <w:t xml:space="preserve"> </w:t>
      </w:r>
      <w:r>
        <w:rPr>
          <w:color w:val="AEAAAA" w:themeColor="background2" w:themeShade="BF"/>
        </w:rPr>
        <w:t>Заключение</w:t>
      </w:r>
    </w:p>
    <w:p w14:paraId="2B6206B2" w14:textId="3A83270D" w:rsidR="005C2FD2" w:rsidRPr="004A4BB3" w:rsidRDefault="005C2FD2" w:rsidP="008F6DA0">
      <w:pPr>
        <w:rPr>
          <w:color w:val="AEAAAA" w:themeColor="background2" w:themeShade="BF"/>
        </w:rPr>
      </w:pPr>
      <w:r>
        <w:rPr>
          <w:color w:val="AEAAAA" w:themeColor="background2" w:themeShade="BF"/>
        </w:rPr>
        <w:t xml:space="preserve">- </w:t>
      </w:r>
    </w:p>
    <w:p w14:paraId="5051AD38" w14:textId="77777777" w:rsidR="00D248C0" w:rsidRPr="006B3946" w:rsidRDefault="00D248C0" w:rsidP="006B3946">
      <w:pPr>
        <w:rPr>
          <w:color w:val="AEAAAA" w:themeColor="background2" w:themeShade="BF"/>
        </w:rPr>
      </w:pPr>
    </w:p>
    <w:p w14:paraId="686F1455" w14:textId="77777777" w:rsidR="00D248C0" w:rsidRPr="006B3946" w:rsidRDefault="00D248C0" w:rsidP="006B3946">
      <w:pPr>
        <w:rPr>
          <w:color w:val="AEAAAA" w:themeColor="background2" w:themeShade="BF"/>
        </w:rPr>
      </w:pPr>
    </w:p>
    <w:p w14:paraId="4A7FFD11" w14:textId="77777777" w:rsidR="00A4249D" w:rsidRPr="006B3946" w:rsidRDefault="00A4249D" w:rsidP="006B3946">
      <w:pPr>
        <w:rPr>
          <w:color w:val="AEAAAA" w:themeColor="background2" w:themeShade="BF"/>
        </w:rPr>
      </w:pPr>
      <w:r w:rsidRPr="006B3946">
        <w:rPr>
          <w:color w:val="AEAAAA" w:themeColor="background2" w:themeShade="BF"/>
        </w:rPr>
        <w:t xml:space="preserve">Внедрение автоматизированных систем городского </w:t>
      </w:r>
      <w:proofErr w:type="spellStart"/>
      <w:r w:rsidRPr="006B3946">
        <w:rPr>
          <w:color w:val="AEAAAA" w:themeColor="background2" w:themeShade="BF"/>
        </w:rPr>
        <w:t>велопроката</w:t>
      </w:r>
      <w:proofErr w:type="spellEnd"/>
      <w:r w:rsidRPr="006B3946">
        <w:rPr>
          <w:color w:val="AEAAAA" w:themeColor="background2" w:themeShade="BF"/>
        </w:rPr>
        <w:t xml:space="preserve"> является распространённой практикой решения проблемы перегруженности улично-дорожной сети в крупных городах по всему миру.</w:t>
      </w:r>
    </w:p>
    <w:p w14:paraId="2B1C4FEA" w14:textId="77777777" w:rsidR="00A4249D" w:rsidRPr="006B3946" w:rsidRDefault="00A4249D" w:rsidP="006B3946">
      <w:pPr>
        <w:rPr>
          <w:color w:val="AEAAAA" w:themeColor="background2" w:themeShade="BF"/>
        </w:rPr>
      </w:pPr>
    </w:p>
    <w:p w14:paraId="78329C92" w14:textId="77777777" w:rsidR="00A4249D" w:rsidRPr="006B3946" w:rsidRDefault="00A4249D" w:rsidP="006B3946">
      <w:pPr>
        <w:rPr>
          <w:color w:val="AEAAAA" w:themeColor="background2" w:themeShade="BF"/>
        </w:rPr>
      </w:pPr>
      <w:r w:rsidRPr="006B3946">
        <w:rPr>
          <w:color w:val="AEAAAA" w:themeColor="background2" w:themeShade="BF"/>
        </w:rPr>
        <w:t>Одной из первостепенных проблем, затрагиваемых в современной практике развития городской среды, является снижение нагрузки на улично-дорожную сеть</w:t>
      </w:r>
    </w:p>
    <w:p w14:paraId="48AD81B4" w14:textId="77777777" w:rsidR="00A4249D" w:rsidRPr="006B3946" w:rsidRDefault="00A4249D" w:rsidP="006B3946">
      <w:pPr>
        <w:rPr>
          <w:color w:val="AEAAAA" w:themeColor="background2" w:themeShade="BF"/>
        </w:rPr>
      </w:pPr>
      <w:r w:rsidRPr="006B3946">
        <w:rPr>
          <w:color w:val="AEAAAA" w:themeColor="background2" w:themeShade="BF"/>
        </w:rPr>
        <w:t>#транспортная политика мегаполисов</w:t>
      </w:r>
    </w:p>
    <w:p w14:paraId="4355A930" w14:textId="77777777" w:rsidR="00A4249D" w:rsidRDefault="00A4249D" w:rsidP="006B3946"/>
    <w:p w14:paraId="23B1CDBA" w14:textId="772E1ACE" w:rsidR="001D542A" w:rsidRPr="00B928E3" w:rsidRDefault="001D542A" w:rsidP="00B928E3">
      <w:pPr>
        <w:spacing w:line="360" w:lineRule="auto"/>
        <w:rPr>
          <w:b/>
          <w:sz w:val="28"/>
          <w:szCs w:val="28"/>
        </w:rPr>
      </w:pPr>
      <w:r w:rsidRPr="00B928E3">
        <w:rPr>
          <w:b/>
          <w:sz w:val="28"/>
          <w:szCs w:val="28"/>
        </w:rPr>
        <w:t>Введение.</w:t>
      </w:r>
    </w:p>
    <w:p w14:paraId="5BCB5E20" w14:textId="77777777" w:rsidR="00C76617" w:rsidRPr="00B928E3" w:rsidRDefault="00C76617" w:rsidP="00B928E3">
      <w:pPr>
        <w:spacing w:line="360" w:lineRule="auto"/>
        <w:rPr>
          <w:sz w:val="28"/>
          <w:szCs w:val="28"/>
        </w:rPr>
      </w:pPr>
    </w:p>
    <w:p w14:paraId="7A2E26ED" w14:textId="3056DEF6" w:rsidR="002D12CD" w:rsidRPr="00B928E3" w:rsidRDefault="00103D5C" w:rsidP="00B928E3">
      <w:pPr>
        <w:spacing w:line="360" w:lineRule="auto"/>
        <w:rPr>
          <w:sz w:val="28"/>
          <w:szCs w:val="28"/>
        </w:rPr>
      </w:pPr>
      <w:r w:rsidRPr="00B928E3">
        <w:rPr>
          <w:sz w:val="28"/>
          <w:szCs w:val="28"/>
        </w:rPr>
        <w:t xml:space="preserve">В </w:t>
      </w:r>
      <w:r w:rsidRPr="00B928E3">
        <w:rPr>
          <w:sz w:val="28"/>
          <w:szCs w:val="28"/>
          <w:lang w:val="en-US"/>
        </w:rPr>
        <w:t>XXI</w:t>
      </w:r>
      <w:r w:rsidRPr="00B928E3">
        <w:rPr>
          <w:sz w:val="28"/>
          <w:szCs w:val="28"/>
        </w:rPr>
        <w:t xml:space="preserve"> веке п</w:t>
      </w:r>
      <w:r w:rsidR="00BF572C" w:rsidRPr="00B928E3">
        <w:rPr>
          <w:sz w:val="28"/>
          <w:szCs w:val="28"/>
        </w:rPr>
        <w:t xml:space="preserve">риоритетной стратегией в транспортной политике многих </w:t>
      </w:r>
      <w:r w:rsidRPr="00B928E3">
        <w:rPr>
          <w:sz w:val="28"/>
          <w:szCs w:val="28"/>
        </w:rPr>
        <w:t>крупных</w:t>
      </w:r>
      <w:r w:rsidR="00BF572C" w:rsidRPr="00B928E3">
        <w:rPr>
          <w:sz w:val="28"/>
          <w:szCs w:val="28"/>
        </w:rPr>
        <w:t xml:space="preserve"> городов является </w:t>
      </w:r>
      <w:r w:rsidR="00C43C33" w:rsidRPr="00B928E3">
        <w:rPr>
          <w:sz w:val="28"/>
          <w:szCs w:val="28"/>
        </w:rPr>
        <w:t xml:space="preserve">развитие </w:t>
      </w:r>
      <w:proofErr w:type="spellStart"/>
      <w:r w:rsidR="00C43C33" w:rsidRPr="00B928E3">
        <w:rPr>
          <w:sz w:val="28"/>
          <w:szCs w:val="28"/>
        </w:rPr>
        <w:t>велоинфраструктуры</w:t>
      </w:r>
      <w:proofErr w:type="spellEnd"/>
      <w:r w:rsidR="00C43C33" w:rsidRPr="00B928E3">
        <w:rPr>
          <w:sz w:val="28"/>
          <w:szCs w:val="28"/>
        </w:rPr>
        <w:t xml:space="preserve"> и её </w:t>
      </w:r>
      <w:r w:rsidR="00BF572C" w:rsidRPr="00B928E3">
        <w:rPr>
          <w:sz w:val="28"/>
          <w:szCs w:val="28"/>
        </w:rPr>
        <w:t xml:space="preserve">интеграция в </w:t>
      </w:r>
      <w:r w:rsidR="000C62D0" w:rsidRPr="00B928E3">
        <w:rPr>
          <w:sz w:val="28"/>
          <w:szCs w:val="28"/>
        </w:rPr>
        <w:t>улично-дорожную сеть</w:t>
      </w:r>
      <w:r w:rsidR="00031643" w:rsidRPr="00B928E3">
        <w:rPr>
          <w:sz w:val="28"/>
          <w:szCs w:val="28"/>
        </w:rPr>
        <w:t xml:space="preserve"> и в систему общественного транспорта, в частности, внедрение автоматизированных систем городского </w:t>
      </w:r>
      <w:proofErr w:type="spellStart"/>
      <w:r w:rsidR="00031643" w:rsidRPr="00B928E3">
        <w:rPr>
          <w:sz w:val="28"/>
          <w:szCs w:val="28"/>
        </w:rPr>
        <w:t>велопроката</w:t>
      </w:r>
      <w:proofErr w:type="spellEnd"/>
      <w:r w:rsidR="00F27187" w:rsidRPr="00B928E3">
        <w:rPr>
          <w:sz w:val="28"/>
          <w:szCs w:val="28"/>
        </w:rPr>
        <w:t xml:space="preserve">, или </w:t>
      </w:r>
      <w:proofErr w:type="spellStart"/>
      <w:r w:rsidR="00F27187" w:rsidRPr="00B928E3">
        <w:rPr>
          <w:sz w:val="28"/>
          <w:szCs w:val="28"/>
        </w:rPr>
        <w:t>велошеринга</w:t>
      </w:r>
      <w:proofErr w:type="spellEnd"/>
      <w:r w:rsidR="00F27187" w:rsidRPr="00B928E3">
        <w:rPr>
          <w:sz w:val="28"/>
          <w:szCs w:val="28"/>
        </w:rPr>
        <w:t>.</w:t>
      </w:r>
      <w:r w:rsidR="002D12CD" w:rsidRPr="00B928E3">
        <w:rPr>
          <w:sz w:val="28"/>
          <w:szCs w:val="28"/>
        </w:rPr>
        <w:t xml:space="preserve"> </w:t>
      </w:r>
    </w:p>
    <w:p w14:paraId="28B33086" w14:textId="77777777" w:rsidR="00570805" w:rsidRPr="00B928E3" w:rsidRDefault="00570805" w:rsidP="00B928E3">
      <w:pPr>
        <w:spacing w:line="360" w:lineRule="auto"/>
        <w:rPr>
          <w:sz w:val="28"/>
          <w:szCs w:val="28"/>
        </w:rPr>
      </w:pPr>
    </w:p>
    <w:p w14:paraId="794A3EC4" w14:textId="402363A9" w:rsidR="002D12CD" w:rsidRPr="00B928E3" w:rsidRDefault="00570805" w:rsidP="00B928E3">
      <w:pPr>
        <w:spacing w:line="360" w:lineRule="auto"/>
        <w:rPr>
          <w:sz w:val="28"/>
          <w:szCs w:val="28"/>
        </w:rPr>
      </w:pPr>
      <w:proofErr w:type="spellStart"/>
      <w:r w:rsidRPr="00B928E3">
        <w:rPr>
          <w:sz w:val="28"/>
          <w:szCs w:val="28"/>
        </w:rPr>
        <w:t>Велопрокат</w:t>
      </w:r>
      <w:proofErr w:type="spellEnd"/>
      <w:r w:rsidRPr="00B928E3">
        <w:rPr>
          <w:sz w:val="28"/>
          <w:szCs w:val="28"/>
        </w:rPr>
        <w:t xml:space="preserve"> может как составлять конкуренцию существующей системе общественного транспорта, так и дополнять её как средство преодоления «последней мили». В центральной части города велосипед чаще становится заменой публичному транспорту, в то время как в периферийных районах использование общественного транспорта растёт в ответ на запуск </w:t>
      </w:r>
      <w:proofErr w:type="spellStart"/>
      <w:r w:rsidRPr="00B928E3">
        <w:rPr>
          <w:sz w:val="28"/>
          <w:szCs w:val="28"/>
        </w:rPr>
        <w:t>велопроката</w:t>
      </w:r>
      <w:proofErr w:type="spellEnd"/>
      <w:r w:rsidRPr="00B928E3">
        <w:rPr>
          <w:sz w:val="28"/>
          <w:szCs w:val="28"/>
        </w:rPr>
        <w:t xml:space="preserve"> (</w:t>
      </w:r>
      <w:proofErr w:type="spellStart"/>
      <w:r w:rsidRPr="00B928E3">
        <w:rPr>
          <w:sz w:val="28"/>
          <w:szCs w:val="28"/>
          <w:lang w:val="en-US"/>
        </w:rPr>
        <w:t>Shaheen</w:t>
      </w:r>
      <w:proofErr w:type="spellEnd"/>
      <w:r w:rsidRPr="00B928E3">
        <w:rPr>
          <w:sz w:val="28"/>
          <w:szCs w:val="28"/>
        </w:rPr>
        <w:t xml:space="preserve"> </w:t>
      </w:r>
      <w:r w:rsidRPr="00B928E3">
        <w:rPr>
          <w:sz w:val="28"/>
          <w:szCs w:val="28"/>
          <w:lang w:val="en-US"/>
        </w:rPr>
        <w:t>et</w:t>
      </w:r>
      <w:r w:rsidRPr="00B928E3">
        <w:rPr>
          <w:sz w:val="28"/>
          <w:szCs w:val="28"/>
        </w:rPr>
        <w:t xml:space="preserve"> </w:t>
      </w:r>
      <w:r w:rsidRPr="00B928E3">
        <w:rPr>
          <w:sz w:val="28"/>
          <w:szCs w:val="28"/>
          <w:lang w:val="en-US"/>
        </w:rPr>
        <w:t>al</w:t>
      </w:r>
      <w:r w:rsidRPr="00B928E3">
        <w:rPr>
          <w:sz w:val="28"/>
          <w:szCs w:val="28"/>
        </w:rPr>
        <w:t xml:space="preserve">, 2011). Тем не менее опыт многих американских и китайских городов показывает, что транспортная сеть в целом разгружается: внедрение системы </w:t>
      </w:r>
      <w:proofErr w:type="spellStart"/>
      <w:r w:rsidRPr="00B928E3">
        <w:rPr>
          <w:sz w:val="28"/>
          <w:szCs w:val="28"/>
        </w:rPr>
        <w:t>велопроката</w:t>
      </w:r>
      <w:proofErr w:type="spellEnd"/>
      <w:r w:rsidRPr="00B928E3">
        <w:rPr>
          <w:sz w:val="28"/>
          <w:szCs w:val="28"/>
        </w:rPr>
        <w:t xml:space="preserve"> напрямую снижает использование личных автомобилей и такси (</w:t>
      </w:r>
      <w:proofErr w:type="spellStart"/>
      <w:r w:rsidRPr="00B928E3">
        <w:rPr>
          <w:sz w:val="28"/>
          <w:szCs w:val="28"/>
        </w:rPr>
        <w:t>Martin</w:t>
      </w:r>
      <w:proofErr w:type="spellEnd"/>
      <w:r w:rsidRPr="00B928E3">
        <w:rPr>
          <w:sz w:val="28"/>
          <w:szCs w:val="28"/>
        </w:rPr>
        <w:t xml:space="preserve">, </w:t>
      </w:r>
      <w:proofErr w:type="spellStart"/>
      <w:r w:rsidRPr="00B928E3">
        <w:rPr>
          <w:sz w:val="28"/>
          <w:szCs w:val="28"/>
        </w:rPr>
        <w:t>Shaheen</w:t>
      </w:r>
      <w:proofErr w:type="spellEnd"/>
      <w:r w:rsidRPr="00B928E3">
        <w:rPr>
          <w:sz w:val="28"/>
          <w:szCs w:val="28"/>
        </w:rPr>
        <w:t xml:space="preserve">, 2014). Так, по оценкам </w:t>
      </w:r>
      <w:r w:rsidRPr="00B928E3">
        <w:rPr>
          <w:sz w:val="28"/>
          <w:szCs w:val="28"/>
          <w:lang w:val="en-US"/>
        </w:rPr>
        <w:t>Hamilton</w:t>
      </w:r>
      <w:r w:rsidRPr="00B928E3">
        <w:rPr>
          <w:sz w:val="28"/>
          <w:szCs w:val="28"/>
        </w:rPr>
        <w:t xml:space="preserve">, </w:t>
      </w:r>
      <w:proofErr w:type="spellStart"/>
      <w:r w:rsidRPr="00B928E3">
        <w:rPr>
          <w:sz w:val="28"/>
          <w:szCs w:val="28"/>
          <w:lang w:val="en-US"/>
        </w:rPr>
        <w:t>Wichman</w:t>
      </w:r>
      <w:proofErr w:type="spellEnd"/>
      <w:r w:rsidRPr="00B928E3">
        <w:rPr>
          <w:sz w:val="28"/>
          <w:szCs w:val="28"/>
        </w:rPr>
        <w:t xml:space="preserve"> (2018), открытие городского </w:t>
      </w:r>
      <w:proofErr w:type="spellStart"/>
      <w:r w:rsidRPr="00B928E3">
        <w:rPr>
          <w:sz w:val="28"/>
          <w:szCs w:val="28"/>
        </w:rPr>
        <w:t>велопроката</w:t>
      </w:r>
      <w:proofErr w:type="spellEnd"/>
      <w:r w:rsidRPr="00B928E3">
        <w:rPr>
          <w:sz w:val="28"/>
          <w:szCs w:val="28"/>
        </w:rPr>
        <w:t xml:space="preserve"> позволил сократить дорожный трафик в Вашингтоне на 4%. </w:t>
      </w:r>
      <w:proofErr w:type="spellStart"/>
      <w:r w:rsidRPr="00B928E3">
        <w:rPr>
          <w:sz w:val="28"/>
          <w:szCs w:val="28"/>
        </w:rPr>
        <w:t>Wang</w:t>
      </w:r>
      <w:proofErr w:type="spellEnd"/>
      <w:r w:rsidRPr="00B928E3">
        <w:rPr>
          <w:sz w:val="28"/>
          <w:szCs w:val="28"/>
        </w:rPr>
        <w:t xml:space="preserve">, </w:t>
      </w:r>
      <w:proofErr w:type="spellStart"/>
      <w:r w:rsidRPr="00B928E3">
        <w:rPr>
          <w:sz w:val="28"/>
          <w:szCs w:val="28"/>
        </w:rPr>
        <w:t>Zhou</w:t>
      </w:r>
      <w:proofErr w:type="spellEnd"/>
      <w:r w:rsidRPr="00B928E3">
        <w:rPr>
          <w:sz w:val="28"/>
          <w:szCs w:val="28"/>
        </w:rPr>
        <w:t xml:space="preserve"> (2017) оценивают эффект от введения городского </w:t>
      </w:r>
      <w:proofErr w:type="spellStart"/>
      <w:r w:rsidRPr="00B928E3">
        <w:rPr>
          <w:sz w:val="28"/>
          <w:szCs w:val="28"/>
        </w:rPr>
        <w:t>велопроката</w:t>
      </w:r>
      <w:proofErr w:type="spellEnd"/>
      <w:r w:rsidRPr="00B928E3">
        <w:rPr>
          <w:sz w:val="28"/>
          <w:szCs w:val="28"/>
        </w:rPr>
        <w:t xml:space="preserve"> методом «разность разностей» на панельных данных за 2005-2014 года по 96 городам США. Полученные авторами статьи результаты говорят о том, что запуск общественного </w:t>
      </w:r>
      <w:proofErr w:type="spellStart"/>
      <w:r w:rsidRPr="00B928E3">
        <w:rPr>
          <w:sz w:val="28"/>
          <w:szCs w:val="28"/>
        </w:rPr>
        <w:t>велопроката</w:t>
      </w:r>
      <w:proofErr w:type="spellEnd"/>
      <w:r w:rsidRPr="00B928E3">
        <w:rPr>
          <w:sz w:val="28"/>
          <w:szCs w:val="28"/>
        </w:rPr>
        <w:t xml:space="preserve"> сокращает загруженность городской сети, причём этот эффект сильнее в крупных городах.</w:t>
      </w:r>
    </w:p>
    <w:p w14:paraId="7D594E41" w14:textId="77777777" w:rsidR="00570805" w:rsidRPr="00B928E3" w:rsidRDefault="00570805" w:rsidP="00B928E3">
      <w:pPr>
        <w:spacing w:line="360" w:lineRule="auto"/>
        <w:rPr>
          <w:sz w:val="28"/>
          <w:szCs w:val="28"/>
        </w:rPr>
      </w:pPr>
    </w:p>
    <w:p w14:paraId="661C220D" w14:textId="228E8C00" w:rsidR="00570805" w:rsidRPr="00B928E3" w:rsidRDefault="00570805" w:rsidP="00B928E3">
      <w:pPr>
        <w:spacing w:line="360" w:lineRule="auto"/>
        <w:rPr>
          <w:sz w:val="28"/>
          <w:szCs w:val="28"/>
        </w:rPr>
      </w:pPr>
      <w:r w:rsidRPr="00B928E3">
        <w:rPr>
          <w:sz w:val="28"/>
          <w:szCs w:val="28"/>
        </w:rPr>
        <w:t xml:space="preserve">Система показала свою жизнеспособность и положила начало популяризации общественного </w:t>
      </w:r>
      <w:proofErr w:type="spellStart"/>
      <w:r w:rsidRPr="00B928E3">
        <w:rPr>
          <w:sz w:val="28"/>
          <w:szCs w:val="28"/>
        </w:rPr>
        <w:t>велопроката</w:t>
      </w:r>
      <w:proofErr w:type="spellEnd"/>
      <w:r w:rsidRPr="00B928E3">
        <w:rPr>
          <w:sz w:val="28"/>
          <w:szCs w:val="28"/>
        </w:rPr>
        <w:t xml:space="preserve">: количество общественных прокатов велосипедов выросло с 13 в 2004 году до более 850 в 2014, а к концу 2017 года в мире действует около 1500 </w:t>
      </w:r>
      <w:proofErr w:type="spellStart"/>
      <w:r w:rsidRPr="00B928E3">
        <w:rPr>
          <w:sz w:val="28"/>
          <w:szCs w:val="28"/>
        </w:rPr>
        <w:t>велопрокатов</w:t>
      </w:r>
      <w:proofErr w:type="spellEnd"/>
      <w:r w:rsidRPr="00B928E3">
        <w:rPr>
          <w:sz w:val="28"/>
          <w:szCs w:val="28"/>
        </w:rPr>
        <w:t xml:space="preserve"> (</w:t>
      </w:r>
      <w:proofErr w:type="spellStart"/>
      <w:r w:rsidRPr="00B928E3">
        <w:rPr>
          <w:sz w:val="28"/>
          <w:szCs w:val="28"/>
        </w:rPr>
        <w:t>Meddin</w:t>
      </w:r>
      <w:proofErr w:type="spellEnd"/>
      <w:r w:rsidRPr="00B928E3">
        <w:rPr>
          <w:sz w:val="28"/>
          <w:szCs w:val="28"/>
        </w:rPr>
        <w:t xml:space="preserve">, </w:t>
      </w:r>
      <w:proofErr w:type="spellStart"/>
      <w:r w:rsidRPr="00B928E3">
        <w:rPr>
          <w:sz w:val="28"/>
          <w:szCs w:val="28"/>
        </w:rPr>
        <w:t>DeMaio</w:t>
      </w:r>
      <w:proofErr w:type="spellEnd"/>
      <w:r w:rsidRPr="00B928E3">
        <w:rPr>
          <w:sz w:val="28"/>
          <w:szCs w:val="28"/>
        </w:rPr>
        <w:t>, 2017).</w:t>
      </w:r>
    </w:p>
    <w:p w14:paraId="0FB463A7" w14:textId="77777777" w:rsidR="002D12CD" w:rsidRPr="00B928E3" w:rsidRDefault="002D12CD" w:rsidP="00B928E3">
      <w:pPr>
        <w:spacing w:line="360" w:lineRule="auto"/>
        <w:rPr>
          <w:sz w:val="28"/>
          <w:szCs w:val="28"/>
        </w:rPr>
      </w:pPr>
    </w:p>
    <w:p w14:paraId="165FC0CE" w14:textId="77777777" w:rsidR="002D12CD" w:rsidRPr="00B928E3" w:rsidRDefault="002D12CD" w:rsidP="00B928E3">
      <w:pPr>
        <w:spacing w:line="360" w:lineRule="auto"/>
        <w:rPr>
          <w:sz w:val="28"/>
          <w:szCs w:val="28"/>
        </w:rPr>
      </w:pPr>
    </w:p>
    <w:p w14:paraId="72746F15" w14:textId="77777777" w:rsidR="002D12CD" w:rsidRPr="00B928E3" w:rsidRDefault="002D12CD" w:rsidP="00B928E3">
      <w:pPr>
        <w:spacing w:line="360" w:lineRule="auto"/>
        <w:rPr>
          <w:sz w:val="28"/>
          <w:szCs w:val="28"/>
        </w:rPr>
      </w:pPr>
    </w:p>
    <w:p w14:paraId="09B124B0" w14:textId="77777777" w:rsidR="002D12CD" w:rsidRPr="00B928E3" w:rsidRDefault="002D12CD" w:rsidP="00B928E3">
      <w:pPr>
        <w:spacing w:line="360" w:lineRule="auto"/>
        <w:rPr>
          <w:sz w:val="28"/>
          <w:szCs w:val="28"/>
        </w:rPr>
      </w:pPr>
    </w:p>
    <w:p w14:paraId="304BA5F7" w14:textId="72B5E011" w:rsidR="002D12CD" w:rsidRPr="00B928E3" w:rsidRDefault="002D12CD" w:rsidP="00B928E3">
      <w:pPr>
        <w:spacing w:line="360" w:lineRule="auto"/>
        <w:rPr>
          <w:b/>
          <w:color w:val="000000" w:themeColor="text1"/>
          <w:sz w:val="28"/>
          <w:szCs w:val="28"/>
          <w:lang w:val="en-US"/>
        </w:rPr>
      </w:pPr>
      <w:r w:rsidRPr="00B928E3">
        <w:rPr>
          <w:b/>
          <w:color w:val="000000" w:themeColor="text1"/>
          <w:sz w:val="28"/>
          <w:szCs w:val="28"/>
        </w:rPr>
        <w:t>Глава 1</w:t>
      </w:r>
      <w:r w:rsidRPr="00B928E3">
        <w:rPr>
          <w:b/>
          <w:color w:val="000000" w:themeColor="text1"/>
          <w:sz w:val="28"/>
          <w:szCs w:val="28"/>
          <w:lang w:val="en-US"/>
        </w:rPr>
        <w:t>.</w:t>
      </w:r>
    </w:p>
    <w:p w14:paraId="4661D719" w14:textId="77777777" w:rsidR="00570805" w:rsidRPr="00B928E3" w:rsidRDefault="00570805" w:rsidP="00B928E3">
      <w:pPr>
        <w:spacing w:line="360" w:lineRule="auto"/>
        <w:rPr>
          <w:b/>
          <w:color w:val="000000" w:themeColor="text1"/>
          <w:sz w:val="28"/>
          <w:szCs w:val="28"/>
          <w:lang w:val="en-US"/>
        </w:rPr>
      </w:pPr>
    </w:p>
    <w:p w14:paraId="3285BBB7" w14:textId="7C4F00C8" w:rsidR="00570805" w:rsidRPr="00B928E3" w:rsidRDefault="00570805" w:rsidP="00B928E3">
      <w:pPr>
        <w:spacing w:line="360" w:lineRule="auto"/>
        <w:rPr>
          <w:b/>
          <w:color w:val="000000" w:themeColor="text1"/>
          <w:sz w:val="28"/>
          <w:szCs w:val="28"/>
        </w:rPr>
      </w:pPr>
      <w:r w:rsidRPr="00B928E3">
        <w:rPr>
          <w:b/>
          <w:color w:val="000000" w:themeColor="text1"/>
          <w:sz w:val="28"/>
          <w:szCs w:val="28"/>
        </w:rPr>
        <w:t xml:space="preserve">История развития </w:t>
      </w:r>
      <w:proofErr w:type="spellStart"/>
      <w:r w:rsidRPr="00B928E3">
        <w:rPr>
          <w:b/>
          <w:color w:val="000000" w:themeColor="text1"/>
          <w:sz w:val="28"/>
          <w:szCs w:val="28"/>
        </w:rPr>
        <w:t>велопроката</w:t>
      </w:r>
      <w:proofErr w:type="spellEnd"/>
      <w:r w:rsidRPr="00B928E3">
        <w:rPr>
          <w:b/>
          <w:color w:val="000000" w:themeColor="text1"/>
          <w:sz w:val="28"/>
          <w:szCs w:val="28"/>
        </w:rPr>
        <w:t>.</w:t>
      </w:r>
    </w:p>
    <w:p w14:paraId="4DDFA63D" w14:textId="4DF43BA5" w:rsidR="007A449F" w:rsidRPr="00B928E3" w:rsidRDefault="007A449F" w:rsidP="00B928E3">
      <w:pPr>
        <w:pStyle w:val="a4"/>
        <w:spacing w:line="360" w:lineRule="auto"/>
        <w:rPr>
          <w:sz w:val="28"/>
          <w:szCs w:val="28"/>
        </w:rPr>
      </w:pPr>
      <w:r w:rsidRPr="00B928E3">
        <w:rPr>
          <w:noProof/>
          <w:sz w:val="28"/>
          <w:szCs w:val="28"/>
        </w:rPr>
        <w:drawing>
          <wp:inline distT="0" distB="0" distL="0" distR="0" wp14:anchorId="2DA0FDFD" wp14:editId="033323AF">
            <wp:extent cx="2125095" cy="4296779"/>
            <wp:effectExtent l="0" t="0" r="889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29458" cy="4305600"/>
                    </a:xfrm>
                    <a:prstGeom prst="rect">
                      <a:avLst/>
                    </a:prstGeom>
                  </pic:spPr>
                </pic:pic>
              </a:graphicData>
            </a:graphic>
          </wp:inline>
        </w:drawing>
      </w:r>
    </w:p>
    <w:p w14:paraId="6BB215DC" w14:textId="581DE877" w:rsidR="00772D74" w:rsidRPr="00B928E3" w:rsidRDefault="00096F1B" w:rsidP="00B928E3">
      <w:pPr>
        <w:pStyle w:val="a4"/>
        <w:spacing w:line="360" w:lineRule="auto"/>
        <w:rPr>
          <w:sz w:val="28"/>
          <w:szCs w:val="28"/>
        </w:rPr>
      </w:pPr>
      <w:hyperlink r:id="rId8" w:history="1">
        <w:r w:rsidR="00772D74" w:rsidRPr="00B928E3">
          <w:rPr>
            <w:rStyle w:val="a5"/>
            <w:sz w:val="28"/>
            <w:szCs w:val="28"/>
          </w:rPr>
          <w:t>https://www.citylab.com/city-makers-connections/bike-share/</w:t>
        </w:r>
      </w:hyperlink>
      <w:r w:rsidR="00772D74" w:rsidRPr="00B928E3">
        <w:rPr>
          <w:sz w:val="28"/>
          <w:szCs w:val="28"/>
        </w:rPr>
        <w:t xml:space="preserve"> хороший </w:t>
      </w:r>
      <w:proofErr w:type="spellStart"/>
      <w:r w:rsidR="00772D74" w:rsidRPr="00B928E3">
        <w:rPr>
          <w:sz w:val="28"/>
          <w:szCs w:val="28"/>
        </w:rPr>
        <w:t>таймлайн</w:t>
      </w:r>
      <w:proofErr w:type="spellEnd"/>
      <w:r w:rsidR="00772D74" w:rsidRPr="00B928E3">
        <w:rPr>
          <w:sz w:val="28"/>
          <w:szCs w:val="28"/>
        </w:rPr>
        <w:t xml:space="preserve"> </w:t>
      </w:r>
      <w:proofErr w:type="spellStart"/>
      <w:r w:rsidR="00772D74" w:rsidRPr="00B928E3">
        <w:rPr>
          <w:sz w:val="28"/>
          <w:szCs w:val="28"/>
        </w:rPr>
        <w:t>велопрокатов</w:t>
      </w:r>
      <w:proofErr w:type="spellEnd"/>
    </w:p>
    <w:p w14:paraId="72648978" w14:textId="2C7E7796" w:rsidR="00570805" w:rsidRPr="00B928E3" w:rsidRDefault="00570805" w:rsidP="00B928E3">
      <w:pPr>
        <w:pStyle w:val="a4"/>
        <w:spacing w:line="360" w:lineRule="auto"/>
        <w:rPr>
          <w:sz w:val="28"/>
          <w:szCs w:val="28"/>
        </w:rPr>
      </w:pPr>
      <w:r w:rsidRPr="00B928E3">
        <w:rPr>
          <w:sz w:val="28"/>
          <w:szCs w:val="28"/>
        </w:rPr>
        <w:t>В</w:t>
      </w:r>
      <w:r w:rsidR="00C23F7A" w:rsidRPr="00B928E3">
        <w:rPr>
          <w:sz w:val="28"/>
          <w:szCs w:val="28"/>
        </w:rPr>
        <w:t xml:space="preserve"> истории развития </w:t>
      </w:r>
      <w:proofErr w:type="spellStart"/>
      <w:r w:rsidR="00C23F7A" w:rsidRPr="00B928E3">
        <w:rPr>
          <w:sz w:val="28"/>
          <w:szCs w:val="28"/>
        </w:rPr>
        <w:t>велопрокатов</w:t>
      </w:r>
      <w:proofErr w:type="spellEnd"/>
      <w:r w:rsidRPr="00B928E3">
        <w:rPr>
          <w:sz w:val="28"/>
          <w:szCs w:val="28"/>
        </w:rPr>
        <w:t xml:space="preserve"> м</w:t>
      </w:r>
      <w:r w:rsidRPr="00B928E3">
        <w:rPr>
          <w:sz w:val="28"/>
          <w:szCs w:val="28"/>
        </w:rPr>
        <w:t xml:space="preserve">ожно выделить четыре основных этапа </w:t>
      </w:r>
      <w:r w:rsidRPr="00B928E3">
        <w:rPr>
          <w:sz w:val="28"/>
          <w:szCs w:val="28"/>
        </w:rPr>
        <w:t>(</w:t>
      </w:r>
      <w:proofErr w:type="spellStart"/>
      <w:r w:rsidRPr="00B928E3">
        <w:rPr>
          <w:sz w:val="28"/>
          <w:szCs w:val="28"/>
        </w:rPr>
        <w:t>Shaheen</w:t>
      </w:r>
      <w:proofErr w:type="spellEnd"/>
      <w:r w:rsidRPr="00B928E3">
        <w:rPr>
          <w:sz w:val="28"/>
          <w:szCs w:val="28"/>
        </w:rPr>
        <w:t xml:space="preserve"> </w:t>
      </w:r>
      <w:proofErr w:type="spellStart"/>
      <w:r w:rsidRPr="00B928E3">
        <w:rPr>
          <w:sz w:val="28"/>
          <w:szCs w:val="28"/>
        </w:rPr>
        <w:t>et</w:t>
      </w:r>
      <w:proofErr w:type="spellEnd"/>
      <w:r w:rsidRPr="00B928E3">
        <w:rPr>
          <w:sz w:val="28"/>
          <w:szCs w:val="28"/>
        </w:rPr>
        <w:t xml:space="preserve"> </w:t>
      </w:r>
      <w:proofErr w:type="spellStart"/>
      <w:r w:rsidRPr="00B928E3">
        <w:rPr>
          <w:sz w:val="28"/>
          <w:szCs w:val="28"/>
        </w:rPr>
        <w:t>al</w:t>
      </w:r>
      <w:proofErr w:type="spellEnd"/>
      <w:r w:rsidRPr="00B928E3">
        <w:rPr>
          <w:sz w:val="28"/>
          <w:szCs w:val="28"/>
        </w:rPr>
        <w:t>. (2010)</w:t>
      </w:r>
      <w:r w:rsidRPr="00B928E3">
        <w:rPr>
          <w:sz w:val="28"/>
          <w:szCs w:val="28"/>
        </w:rPr>
        <w:t>)</w:t>
      </w:r>
      <w:r w:rsidR="00741DF3" w:rsidRPr="00B928E3">
        <w:rPr>
          <w:sz w:val="28"/>
          <w:szCs w:val="28"/>
        </w:rPr>
        <w:t xml:space="preserve">. </w:t>
      </w:r>
      <w:r w:rsidR="00BE5C5F" w:rsidRPr="00B928E3">
        <w:rPr>
          <w:sz w:val="28"/>
          <w:szCs w:val="28"/>
        </w:rPr>
        <w:t>Пилот</w:t>
      </w:r>
      <w:r w:rsidR="0037370A" w:rsidRPr="00B928E3">
        <w:rPr>
          <w:sz w:val="28"/>
          <w:szCs w:val="28"/>
        </w:rPr>
        <w:t xml:space="preserve">ная программа общественного </w:t>
      </w:r>
      <w:r w:rsidR="00BE5C5F" w:rsidRPr="00B928E3">
        <w:rPr>
          <w:sz w:val="28"/>
          <w:szCs w:val="28"/>
        </w:rPr>
        <w:t>проката</w:t>
      </w:r>
      <w:r w:rsidR="0037370A" w:rsidRPr="00B928E3">
        <w:rPr>
          <w:sz w:val="28"/>
          <w:szCs w:val="28"/>
        </w:rPr>
        <w:t xml:space="preserve"> велосипедов</w:t>
      </w:r>
      <w:r w:rsidR="0078125C" w:rsidRPr="00B928E3">
        <w:rPr>
          <w:sz w:val="28"/>
          <w:szCs w:val="28"/>
        </w:rPr>
        <w:t>,</w:t>
      </w:r>
      <w:r w:rsidR="00A256B0" w:rsidRPr="00B928E3">
        <w:rPr>
          <w:sz w:val="28"/>
          <w:szCs w:val="28"/>
        </w:rPr>
        <w:t xml:space="preserve"> </w:t>
      </w:r>
      <w:r w:rsidR="009471E8" w:rsidRPr="00B928E3">
        <w:rPr>
          <w:sz w:val="28"/>
          <w:szCs w:val="28"/>
        </w:rPr>
        <w:t xml:space="preserve">появившаяся в Амстердаме в </w:t>
      </w:r>
      <w:r w:rsidR="00853256" w:rsidRPr="00B928E3">
        <w:rPr>
          <w:sz w:val="28"/>
          <w:szCs w:val="28"/>
        </w:rPr>
        <w:t>19</w:t>
      </w:r>
      <w:r w:rsidR="0013230B" w:rsidRPr="00B928E3">
        <w:rPr>
          <w:sz w:val="28"/>
          <w:szCs w:val="28"/>
        </w:rPr>
        <w:t>60-е годы</w:t>
      </w:r>
      <w:r w:rsidR="00377A09" w:rsidRPr="00B928E3">
        <w:rPr>
          <w:sz w:val="28"/>
          <w:szCs w:val="28"/>
        </w:rPr>
        <w:t xml:space="preserve">, была запущена активистами </w:t>
      </w:r>
      <w:r w:rsidR="007A449F" w:rsidRPr="00B928E3">
        <w:rPr>
          <w:sz w:val="28"/>
          <w:szCs w:val="28"/>
        </w:rPr>
        <w:t xml:space="preserve">движения Прово </w:t>
      </w:r>
      <w:r w:rsidR="00377A09" w:rsidRPr="00B928E3">
        <w:rPr>
          <w:sz w:val="28"/>
          <w:szCs w:val="28"/>
        </w:rPr>
        <w:t>и предполагала возможность бесплатно воспользоваться велосипедом и оставить его в любом месте города</w:t>
      </w:r>
      <w:r w:rsidRPr="00B928E3">
        <w:rPr>
          <w:sz w:val="28"/>
          <w:szCs w:val="28"/>
        </w:rPr>
        <w:t>, причём велосипеды не имели замка</w:t>
      </w:r>
      <w:r w:rsidR="00F72359" w:rsidRPr="00B928E3">
        <w:rPr>
          <w:sz w:val="28"/>
          <w:szCs w:val="28"/>
        </w:rPr>
        <w:t>.</w:t>
      </w:r>
      <w:r w:rsidR="009471E8" w:rsidRPr="00B928E3">
        <w:rPr>
          <w:sz w:val="28"/>
          <w:szCs w:val="28"/>
        </w:rPr>
        <w:t xml:space="preserve"> </w:t>
      </w:r>
      <w:r w:rsidR="00377A09" w:rsidRPr="00B928E3">
        <w:rPr>
          <w:sz w:val="28"/>
          <w:szCs w:val="28"/>
        </w:rPr>
        <w:t>Такую схему пытались адаптировать и другие города, например, Кембридж в 1993 году</w:t>
      </w:r>
      <w:r w:rsidR="00A256B0" w:rsidRPr="00B928E3">
        <w:rPr>
          <w:sz w:val="28"/>
          <w:szCs w:val="28"/>
        </w:rPr>
        <w:t>,</w:t>
      </w:r>
      <w:r w:rsidR="00377A09" w:rsidRPr="00B928E3">
        <w:rPr>
          <w:sz w:val="28"/>
          <w:szCs w:val="28"/>
        </w:rPr>
        <w:t xml:space="preserve"> но впоследствии</w:t>
      </w:r>
      <w:r w:rsidR="00853256" w:rsidRPr="00B928E3">
        <w:rPr>
          <w:sz w:val="28"/>
          <w:szCs w:val="28"/>
        </w:rPr>
        <w:t xml:space="preserve"> отказывались от неё</w:t>
      </w:r>
      <w:r w:rsidR="00377A09" w:rsidRPr="00B928E3">
        <w:rPr>
          <w:sz w:val="28"/>
          <w:szCs w:val="28"/>
        </w:rPr>
        <w:t xml:space="preserve"> из-</w:t>
      </w:r>
      <w:r w:rsidR="00853256" w:rsidRPr="00B928E3">
        <w:rPr>
          <w:sz w:val="28"/>
          <w:szCs w:val="28"/>
        </w:rPr>
        <w:t>за воровства велосипедов</w:t>
      </w:r>
      <w:r w:rsidR="00377A09" w:rsidRPr="00B928E3">
        <w:rPr>
          <w:sz w:val="28"/>
          <w:szCs w:val="28"/>
        </w:rPr>
        <w:t xml:space="preserve">. </w:t>
      </w:r>
    </w:p>
    <w:p w14:paraId="4BBB3235" w14:textId="77777777" w:rsidR="00570805" w:rsidRPr="00B928E3" w:rsidRDefault="000815BA" w:rsidP="00B928E3">
      <w:pPr>
        <w:pStyle w:val="a4"/>
        <w:spacing w:line="360" w:lineRule="auto"/>
        <w:rPr>
          <w:sz w:val="28"/>
          <w:szCs w:val="28"/>
        </w:rPr>
      </w:pPr>
      <w:r w:rsidRPr="00B928E3">
        <w:rPr>
          <w:sz w:val="28"/>
          <w:szCs w:val="28"/>
        </w:rPr>
        <w:t xml:space="preserve">В </w:t>
      </w:r>
      <w:r w:rsidR="00853256" w:rsidRPr="00B928E3">
        <w:rPr>
          <w:sz w:val="28"/>
          <w:szCs w:val="28"/>
        </w:rPr>
        <w:t xml:space="preserve">начале 1990-х </w:t>
      </w:r>
      <w:r w:rsidRPr="00B928E3">
        <w:rPr>
          <w:sz w:val="28"/>
          <w:szCs w:val="28"/>
        </w:rPr>
        <w:t xml:space="preserve">в </w:t>
      </w:r>
      <w:r w:rsidR="00853256" w:rsidRPr="00B928E3">
        <w:rPr>
          <w:sz w:val="28"/>
          <w:szCs w:val="28"/>
        </w:rPr>
        <w:t xml:space="preserve">Дании появилось второе поколение </w:t>
      </w:r>
      <w:proofErr w:type="spellStart"/>
      <w:r w:rsidR="00853256" w:rsidRPr="00B928E3">
        <w:rPr>
          <w:sz w:val="28"/>
          <w:szCs w:val="28"/>
        </w:rPr>
        <w:t>в</w:t>
      </w:r>
      <w:r w:rsidR="00EE02EC" w:rsidRPr="00B928E3">
        <w:rPr>
          <w:sz w:val="28"/>
          <w:szCs w:val="28"/>
        </w:rPr>
        <w:t>елопроката</w:t>
      </w:r>
      <w:proofErr w:type="spellEnd"/>
      <w:r w:rsidR="00EE02EC" w:rsidRPr="00B928E3">
        <w:rPr>
          <w:sz w:val="28"/>
          <w:szCs w:val="28"/>
        </w:rPr>
        <w:t xml:space="preserve">, позволявшее </w:t>
      </w:r>
      <w:r w:rsidR="00853256" w:rsidRPr="00B928E3">
        <w:rPr>
          <w:sz w:val="28"/>
          <w:szCs w:val="28"/>
        </w:rPr>
        <w:t>бесплатно</w:t>
      </w:r>
      <w:r w:rsidR="006A6633" w:rsidRPr="00B928E3">
        <w:rPr>
          <w:sz w:val="28"/>
          <w:szCs w:val="28"/>
        </w:rPr>
        <w:t>, но под залог небольшой суммы</w:t>
      </w:r>
      <w:r w:rsidR="00EE02EC" w:rsidRPr="00B928E3">
        <w:rPr>
          <w:sz w:val="28"/>
          <w:szCs w:val="28"/>
        </w:rPr>
        <w:t xml:space="preserve"> брать велосипеды на специальных станциях</w:t>
      </w:r>
      <w:r w:rsidR="00853256" w:rsidRPr="00B928E3">
        <w:rPr>
          <w:sz w:val="28"/>
          <w:szCs w:val="28"/>
        </w:rPr>
        <w:t xml:space="preserve">. </w:t>
      </w:r>
      <w:r w:rsidR="007A449F" w:rsidRPr="00B928E3">
        <w:rPr>
          <w:sz w:val="28"/>
          <w:szCs w:val="28"/>
        </w:rPr>
        <w:t xml:space="preserve">Внесение залога было необходимо для разблокировки замка на велосипеде. </w:t>
      </w:r>
      <w:r w:rsidR="00853256" w:rsidRPr="00B928E3">
        <w:rPr>
          <w:sz w:val="28"/>
          <w:szCs w:val="28"/>
        </w:rPr>
        <w:t xml:space="preserve">Из-за того, что пользоваться системой можно было анонимно, количество краж велосипедов всё ещё было очень велико. </w:t>
      </w:r>
    </w:p>
    <w:p w14:paraId="75E7D490" w14:textId="67820A4C" w:rsidR="009E0814" w:rsidRPr="00B928E3" w:rsidRDefault="00853256" w:rsidP="00B928E3">
      <w:pPr>
        <w:pStyle w:val="a4"/>
        <w:spacing w:line="360" w:lineRule="auto"/>
        <w:rPr>
          <w:sz w:val="28"/>
          <w:szCs w:val="28"/>
        </w:rPr>
      </w:pPr>
      <w:r w:rsidRPr="00B928E3">
        <w:rPr>
          <w:sz w:val="28"/>
          <w:szCs w:val="28"/>
        </w:rPr>
        <w:t xml:space="preserve">Решение этой проблемы было предложено в третьем </w:t>
      </w:r>
      <w:r w:rsidR="00C42891" w:rsidRPr="00B928E3">
        <w:rPr>
          <w:sz w:val="28"/>
          <w:szCs w:val="28"/>
        </w:rPr>
        <w:t xml:space="preserve">и наиболее популярном </w:t>
      </w:r>
      <w:r w:rsidR="00EE02EC" w:rsidRPr="00B928E3">
        <w:rPr>
          <w:sz w:val="28"/>
          <w:szCs w:val="28"/>
        </w:rPr>
        <w:t>в настоящее время</w:t>
      </w:r>
      <w:r w:rsidR="00C42891" w:rsidRPr="00B928E3">
        <w:rPr>
          <w:sz w:val="28"/>
          <w:szCs w:val="28"/>
        </w:rPr>
        <w:t xml:space="preserve"> </w:t>
      </w:r>
      <w:r w:rsidRPr="00B928E3">
        <w:rPr>
          <w:sz w:val="28"/>
          <w:szCs w:val="28"/>
        </w:rPr>
        <w:t>покол</w:t>
      </w:r>
      <w:r w:rsidR="00C42891" w:rsidRPr="00B928E3">
        <w:rPr>
          <w:sz w:val="28"/>
          <w:szCs w:val="28"/>
        </w:rPr>
        <w:t xml:space="preserve">ении </w:t>
      </w:r>
      <w:r w:rsidR="00EE02EC" w:rsidRPr="00B928E3">
        <w:rPr>
          <w:sz w:val="28"/>
          <w:szCs w:val="28"/>
        </w:rPr>
        <w:t xml:space="preserve">городского </w:t>
      </w:r>
      <w:proofErr w:type="spellStart"/>
      <w:r w:rsidR="00EE02EC" w:rsidRPr="00B928E3">
        <w:rPr>
          <w:sz w:val="28"/>
          <w:szCs w:val="28"/>
        </w:rPr>
        <w:t>велопроката</w:t>
      </w:r>
      <w:proofErr w:type="spellEnd"/>
      <w:r w:rsidR="00EE02EC" w:rsidRPr="00B928E3">
        <w:rPr>
          <w:sz w:val="28"/>
          <w:szCs w:val="28"/>
        </w:rPr>
        <w:t xml:space="preserve">. </w:t>
      </w:r>
      <w:r w:rsidR="00C42891" w:rsidRPr="00B928E3">
        <w:rPr>
          <w:sz w:val="28"/>
          <w:szCs w:val="28"/>
        </w:rPr>
        <w:t xml:space="preserve"> </w:t>
      </w:r>
      <w:r w:rsidR="00EE02EC" w:rsidRPr="00B928E3">
        <w:rPr>
          <w:sz w:val="28"/>
          <w:szCs w:val="28"/>
        </w:rPr>
        <w:t xml:space="preserve">Его отличают </w:t>
      </w:r>
      <w:proofErr w:type="spellStart"/>
      <w:r w:rsidR="00EE02EC" w:rsidRPr="00B928E3">
        <w:rPr>
          <w:sz w:val="28"/>
          <w:szCs w:val="28"/>
        </w:rPr>
        <w:t>деанонимизация</w:t>
      </w:r>
      <w:proofErr w:type="spellEnd"/>
      <w:r w:rsidR="00EE02EC" w:rsidRPr="00B928E3">
        <w:rPr>
          <w:sz w:val="28"/>
          <w:szCs w:val="28"/>
        </w:rPr>
        <w:t xml:space="preserve"> пользователей, наличие станций проката и использование</w:t>
      </w:r>
      <w:r w:rsidR="006A6633" w:rsidRPr="00B928E3">
        <w:rPr>
          <w:sz w:val="28"/>
          <w:szCs w:val="28"/>
        </w:rPr>
        <w:t xml:space="preserve"> информационных технологий</w:t>
      </w:r>
      <w:r w:rsidR="00EE02EC" w:rsidRPr="00B928E3">
        <w:rPr>
          <w:sz w:val="28"/>
          <w:szCs w:val="28"/>
        </w:rPr>
        <w:t xml:space="preserve"> на всех этапах работы</w:t>
      </w:r>
      <w:r w:rsidR="00C42891" w:rsidRPr="00B928E3">
        <w:rPr>
          <w:sz w:val="28"/>
          <w:szCs w:val="28"/>
        </w:rPr>
        <w:t xml:space="preserve">. Система показала свою жизнеспособность и положила начало популяризации общественного </w:t>
      </w:r>
      <w:proofErr w:type="spellStart"/>
      <w:r w:rsidR="00C42891" w:rsidRPr="00B928E3">
        <w:rPr>
          <w:sz w:val="28"/>
          <w:szCs w:val="28"/>
        </w:rPr>
        <w:t>велопроката</w:t>
      </w:r>
      <w:proofErr w:type="spellEnd"/>
      <w:r w:rsidR="00C42891" w:rsidRPr="00B928E3">
        <w:rPr>
          <w:sz w:val="28"/>
          <w:szCs w:val="28"/>
        </w:rPr>
        <w:t>: к</w:t>
      </w:r>
      <w:r w:rsidR="009471E8" w:rsidRPr="00B928E3">
        <w:rPr>
          <w:sz w:val="28"/>
          <w:szCs w:val="28"/>
        </w:rPr>
        <w:t xml:space="preserve">оличество </w:t>
      </w:r>
      <w:r w:rsidR="00EE02EC" w:rsidRPr="00B928E3">
        <w:rPr>
          <w:sz w:val="28"/>
          <w:szCs w:val="28"/>
        </w:rPr>
        <w:t>общественных прокатов велосипедов</w:t>
      </w:r>
      <w:r w:rsidR="009471E8" w:rsidRPr="00B928E3">
        <w:rPr>
          <w:sz w:val="28"/>
          <w:szCs w:val="28"/>
        </w:rPr>
        <w:t xml:space="preserve"> выро</w:t>
      </w:r>
      <w:r w:rsidR="00EE02EC" w:rsidRPr="00B928E3">
        <w:rPr>
          <w:sz w:val="28"/>
          <w:szCs w:val="28"/>
        </w:rPr>
        <w:t>сло с 13 в 2004 году до более 85</w:t>
      </w:r>
      <w:r w:rsidR="009471E8" w:rsidRPr="00B928E3">
        <w:rPr>
          <w:sz w:val="28"/>
          <w:szCs w:val="28"/>
        </w:rPr>
        <w:t xml:space="preserve">0 в 2014, а к концу 2017 года в мире </w:t>
      </w:r>
      <w:r w:rsidRPr="00B928E3">
        <w:rPr>
          <w:sz w:val="28"/>
          <w:szCs w:val="28"/>
        </w:rPr>
        <w:t xml:space="preserve">действует </w:t>
      </w:r>
      <w:r w:rsidR="009471E8" w:rsidRPr="00B928E3">
        <w:rPr>
          <w:sz w:val="28"/>
          <w:szCs w:val="28"/>
        </w:rPr>
        <w:t>около</w:t>
      </w:r>
      <w:r w:rsidR="00941B97" w:rsidRPr="00B928E3">
        <w:rPr>
          <w:sz w:val="28"/>
          <w:szCs w:val="28"/>
        </w:rPr>
        <w:t xml:space="preserve"> 1500 </w:t>
      </w:r>
      <w:proofErr w:type="spellStart"/>
      <w:r w:rsidR="00941B97" w:rsidRPr="00B928E3">
        <w:rPr>
          <w:sz w:val="28"/>
          <w:szCs w:val="28"/>
        </w:rPr>
        <w:t>велопрокатов</w:t>
      </w:r>
      <w:proofErr w:type="spellEnd"/>
      <w:r w:rsidR="001F465E" w:rsidRPr="00B928E3">
        <w:rPr>
          <w:sz w:val="28"/>
          <w:szCs w:val="28"/>
        </w:rPr>
        <w:t xml:space="preserve"> (</w:t>
      </w:r>
      <w:proofErr w:type="spellStart"/>
      <w:r w:rsidR="00933DA1" w:rsidRPr="00B928E3">
        <w:rPr>
          <w:sz w:val="28"/>
          <w:szCs w:val="28"/>
        </w:rPr>
        <w:t>Meddin</w:t>
      </w:r>
      <w:proofErr w:type="spellEnd"/>
      <w:r w:rsidR="00933DA1" w:rsidRPr="00B928E3">
        <w:rPr>
          <w:sz w:val="28"/>
          <w:szCs w:val="28"/>
        </w:rPr>
        <w:t xml:space="preserve">, </w:t>
      </w:r>
      <w:proofErr w:type="spellStart"/>
      <w:r w:rsidR="00933DA1" w:rsidRPr="00B928E3">
        <w:rPr>
          <w:sz w:val="28"/>
          <w:szCs w:val="28"/>
        </w:rPr>
        <w:t>DeMaio</w:t>
      </w:r>
      <w:proofErr w:type="spellEnd"/>
      <w:r w:rsidR="00933DA1" w:rsidRPr="00B928E3">
        <w:rPr>
          <w:sz w:val="28"/>
          <w:szCs w:val="28"/>
        </w:rPr>
        <w:t>, 2017)</w:t>
      </w:r>
      <w:r w:rsidR="009471E8" w:rsidRPr="00B928E3">
        <w:rPr>
          <w:sz w:val="28"/>
          <w:szCs w:val="28"/>
        </w:rPr>
        <w:t xml:space="preserve">. </w:t>
      </w:r>
      <w:r w:rsidR="00C42891" w:rsidRPr="00B928E3">
        <w:rPr>
          <w:sz w:val="28"/>
          <w:szCs w:val="28"/>
        </w:rPr>
        <w:t xml:space="preserve">Современные </w:t>
      </w:r>
      <w:proofErr w:type="spellStart"/>
      <w:r w:rsidR="00C42891" w:rsidRPr="00B928E3">
        <w:rPr>
          <w:sz w:val="28"/>
          <w:szCs w:val="28"/>
        </w:rPr>
        <w:t>велопрокаты</w:t>
      </w:r>
      <w:proofErr w:type="spellEnd"/>
      <w:r w:rsidR="00C42891" w:rsidRPr="00B928E3">
        <w:rPr>
          <w:sz w:val="28"/>
          <w:szCs w:val="28"/>
        </w:rPr>
        <w:t xml:space="preserve"> третьего поколения </w:t>
      </w:r>
      <w:r w:rsidR="00F13632" w:rsidRPr="00B928E3">
        <w:rPr>
          <w:sz w:val="28"/>
          <w:szCs w:val="28"/>
        </w:rPr>
        <w:t xml:space="preserve">оснащены автоматическими велостанциями, работающими по принципу самообслуживания, </w:t>
      </w:r>
      <w:r w:rsidR="00C42891" w:rsidRPr="00B928E3">
        <w:rPr>
          <w:sz w:val="28"/>
          <w:szCs w:val="28"/>
        </w:rPr>
        <w:t xml:space="preserve">позволяют отслеживать </w:t>
      </w:r>
      <w:r w:rsidR="00043508" w:rsidRPr="00B928E3">
        <w:rPr>
          <w:sz w:val="28"/>
          <w:szCs w:val="28"/>
        </w:rPr>
        <w:t xml:space="preserve">расположение и </w:t>
      </w:r>
      <w:r w:rsidR="00C42891" w:rsidRPr="00B928E3">
        <w:rPr>
          <w:sz w:val="28"/>
          <w:szCs w:val="28"/>
        </w:rPr>
        <w:t>загруженность велостанций в реальном времени и оплачивать поездки или абонементы с помощью смартфона или карты.</w:t>
      </w:r>
      <w:r w:rsidR="00043508" w:rsidRPr="00B928E3">
        <w:rPr>
          <w:sz w:val="28"/>
          <w:szCs w:val="28"/>
        </w:rPr>
        <w:t xml:space="preserve"> </w:t>
      </w:r>
    </w:p>
    <w:p w14:paraId="292C14A4" w14:textId="09DF9B7E" w:rsidR="00283C62" w:rsidRPr="00B928E3" w:rsidRDefault="006A6633" w:rsidP="00B928E3">
      <w:pPr>
        <w:pStyle w:val="a4"/>
        <w:spacing w:line="360" w:lineRule="auto"/>
        <w:rPr>
          <w:sz w:val="28"/>
          <w:szCs w:val="28"/>
        </w:rPr>
      </w:pPr>
      <w:proofErr w:type="spellStart"/>
      <w:r w:rsidRPr="00B928E3">
        <w:rPr>
          <w:sz w:val="28"/>
          <w:szCs w:val="28"/>
        </w:rPr>
        <w:t>Велопрокат</w:t>
      </w:r>
      <w:proofErr w:type="spellEnd"/>
      <w:r w:rsidR="00043508" w:rsidRPr="00B928E3">
        <w:rPr>
          <w:sz w:val="28"/>
          <w:szCs w:val="28"/>
        </w:rPr>
        <w:t xml:space="preserve"> четвёртого поколения </w:t>
      </w:r>
      <w:r w:rsidRPr="00B928E3">
        <w:rPr>
          <w:sz w:val="28"/>
          <w:szCs w:val="28"/>
        </w:rPr>
        <w:t xml:space="preserve">появился в Китае в 2014 году, и несмотря на то, что новое поколение </w:t>
      </w:r>
      <w:proofErr w:type="spellStart"/>
      <w:r w:rsidRPr="00B928E3">
        <w:rPr>
          <w:sz w:val="28"/>
          <w:szCs w:val="28"/>
        </w:rPr>
        <w:t>бесстанционного</w:t>
      </w:r>
      <w:proofErr w:type="spellEnd"/>
      <w:r w:rsidRPr="00B928E3">
        <w:rPr>
          <w:sz w:val="28"/>
          <w:szCs w:val="28"/>
        </w:rPr>
        <w:t xml:space="preserve"> </w:t>
      </w:r>
      <w:proofErr w:type="spellStart"/>
      <w:r w:rsidRPr="00B928E3">
        <w:rPr>
          <w:sz w:val="28"/>
          <w:szCs w:val="28"/>
        </w:rPr>
        <w:t>велошеринга</w:t>
      </w:r>
      <w:proofErr w:type="spellEnd"/>
      <w:r w:rsidRPr="00B928E3">
        <w:rPr>
          <w:sz w:val="28"/>
          <w:szCs w:val="28"/>
        </w:rPr>
        <w:t xml:space="preserve"> набирает популярность в Азии, концепция пока плохо приживается во многих европейских городах, вынуждая успешные азиатские компании сворачивать свои проекты в Европе. </w:t>
      </w:r>
      <w:proofErr w:type="spellStart"/>
      <w:r w:rsidRPr="00B928E3">
        <w:rPr>
          <w:sz w:val="28"/>
          <w:szCs w:val="28"/>
        </w:rPr>
        <w:t>Бесстанционный</w:t>
      </w:r>
      <w:proofErr w:type="spellEnd"/>
      <w:r w:rsidRPr="00B928E3">
        <w:rPr>
          <w:sz w:val="28"/>
          <w:szCs w:val="28"/>
        </w:rPr>
        <w:t xml:space="preserve"> </w:t>
      </w:r>
      <w:proofErr w:type="spellStart"/>
      <w:r w:rsidR="0037370A" w:rsidRPr="00B928E3">
        <w:rPr>
          <w:sz w:val="28"/>
          <w:szCs w:val="28"/>
        </w:rPr>
        <w:t>велопрокат</w:t>
      </w:r>
      <w:proofErr w:type="spellEnd"/>
      <w:r w:rsidRPr="00B928E3">
        <w:rPr>
          <w:sz w:val="28"/>
          <w:szCs w:val="28"/>
        </w:rPr>
        <w:t xml:space="preserve"> не требу</w:t>
      </w:r>
      <w:r w:rsidR="009E0814" w:rsidRPr="00B928E3">
        <w:rPr>
          <w:sz w:val="28"/>
          <w:szCs w:val="28"/>
        </w:rPr>
        <w:t>ет больших стартовых вложений в</w:t>
      </w:r>
      <w:r w:rsidR="0037370A" w:rsidRPr="00B928E3">
        <w:rPr>
          <w:sz w:val="28"/>
          <w:szCs w:val="28"/>
        </w:rPr>
        <w:t xml:space="preserve"> строительство, поддержание</w:t>
      </w:r>
      <w:r w:rsidRPr="00B928E3">
        <w:rPr>
          <w:sz w:val="28"/>
          <w:szCs w:val="28"/>
        </w:rPr>
        <w:t xml:space="preserve"> велостанций и согласование и оплату их размещения. Кроме того, он даёт пользователям возможность оставить велосипед там, где им удобно, и решает проблему перегруженности велостанций, при которой велосипедисту може</w:t>
      </w:r>
      <w:r w:rsidR="009E0814" w:rsidRPr="00B928E3">
        <w:rPr>
          <w:sz w:val="28"/>
          <w:szCs w:val="28"/>
        </w:rPr>
        <w:t>т потребоваться искать станцию</w:t>
      </w:r>
      <w:r w:rsidR="0037370A" w:rsidRPr="00B928E3">
        <w:rPr>
          <w:sz w:val="28"/>
          <w:szCs w:val="28"/>
        </w:rPr>
        <w:t xml:space="preserve"> со свободными</w:t>
      </w:r>
      <w:r w:rsidRPr="00B928E3">
        <w:rPr>
          <w:sz w:val="28"/>
          <w:szCs w:val="28"/>
        </w:rPr>
        <w:t xml:space="preserve"> </w:t>
      </w:r>
      <w:r w:rsidR="0037370A" w:rsidRPr="00B928E3">
        <w:rPr>
          <w:sz w:val="28"/>
          <w:szCs w:val="28"/>
        </w:rPr>
        <w:t>парковочными местами</w:t>
      </w:r>
      <w:r w:rsidRPr="00B928E3">
        <w:rPr>
          <w:sz w:val="28"/>
          <w:szCs w:val="28"/>
        </w:rPr>
        <w:t xml:space="preserve">. Если не рассматривать затраты на обслуживание и ремонт велосипедов, находящихся в эксплуатации, то </w:t>
      </w:r>
      <w:proofErr w:type="spellStart"/>
      <w:r w:rsidRPr="00B928E3">
        <w:rPr>
          <w:sz w:val="28"/>
          <w:szCs w:val="28"/>
        </w:rPr>
        <w:t>бесстанционный</w:t>
      </w:r>
      <w:proofErr w:type="spellEnd"/>
      <w:r w:rsidRPr="00B928E3">
        <w:rPr>
          <w:sz w:val="28"/>
          <w:szCs w:val="28"/>
        </w:rPr>
        <w:t xml:space="preserve"> </w:t>
      </w:r>
      <w:proofErr w:type="spellStart"/>
      <w:r w:rsidRPr="00B928E3">
        <w:rPr>
          <w:sz w:val="28"/>
          <w:szCs w:val="28"/>
        </w:rPr>
        <w:t>велошеринг</w:t>
      </w:r>
      <w:proofErr w:type="spellEnd"/>
      <w:r w:rsidRPr="00B928E3">
        <w:rPr>
          <w:sz w:val="28"/>
          <w:szCs w:val="28"/>
        </w:rPr>
        <w:t xml:space="preserve"> дешевле запускать и обслуживать, поэтому такие системы не нуждаются в государственном субсидировании. </w:t>
      </w:r>
    </w:p>
    <w:p w14:paraId="4ECD785B" w14:textId="02D1E6CC" w:rsidR="00283C62" w:rsidRPr="00B928E3" w:rsidRDefault="00F714D9" w:rsidP="00B928E3">
      <w:pPr>
        <w:pStyle w:val="a4"/>
        <w:spacing w:line="360" w:lineRule="auto"/>
        <w:rPr>
          <w:sz w:val="28"/>
          <w:szCs w:val="28"/>
        </w:rPr>
      </w:pPr>
      <w:r w:rsidRPr="00B928E3">
        <w:rPr>
          <w:sz w:val="28"/>
          <w:szCs w:val="28"/>
        </w:rPr>
        <w:t xml:space="preserve">Тем не менее </w:t>
      </w:r>
      <w:proofErr w:type="spellStart"/>
      <w:r w:rsidRPr="00B928E3">
        <w:rPr>
          <w:sz w:val="28"/>
          <w:szCs w:val="28"/>
        </w:rPr>
        <w:t>бесстанционные</w:t>
      </w:r>
      <w:proofErr w:type="spellEnd"/>
      <w:r w:rsidRPr="00B928E3">
        <w:rPr>
          <w:sz w:val="28"/>
          <w:szCs w:val="28"/>
        </w:rPr>
        <w:t xml:space="preserve"> </w:t>
      </w:r>
      <w:proofErr w:type="spellStart"/>
      <w:r w:rsidRPr="00B928E3">
        <w:rPr>
          <w:sz w:val="28"/>
          <w:szCs w:val="28"/>
        </w:rPr>
        <w:t>велопрокаты</w:t>
      </w:r>
      <w:proofErr w:type="spellEnd"/>
      <w:r w:rsidRPr="00B928E3">
        <w:rPr>
          <w:sz w:val="28"/>
          <w:szCs w:val="28"/>
        </w:rPr>
        <w:t xml:space="preserve"> не освобождены от затрат на перераспределение велосипедов. Так, регулярные жалобы на хаотичную парковку велосипедов, затрудняющую перемещение пешеходов в Далласе, повлекли вмешательство муниципальных властей: городской управляющий Далласа Т. </w:t>
      </w:r>
      <w:proofErr w:type="spellStart"/>
      <w:r w:rsidRPr="00B928E3">
        <w:rPr>
          <w:sz w:val="28"/>
          <w:szCs w:val="28"/>
        </w:rPr>
        <w:t>Броднакс</w:t>
      </w:r>
      <w:proofErr w:type="spellEnd"/>
      <w:r w:rsidRPr="00B928E3">
        <w:rPr>
          <w:sz w:val="28"/>
          <w:szCs w:val="28"/>
        </w:rPr>
        <w:t xml:space="preserve"> в обращении к пяти действующим в городе операторам </w:t>
      </w:r>
      <w:proofErr w:type="spellStart"/>
      <w:r w:rsidRPr="00B928E3">
        <w:rPr>
          <w:sz w:val="28"/>
          <w:szCs w:val="28"/>
        </w:rPr>
        <w:t>бесстанционного</w:t>
      </w:r>
      <w:proofErr w:type="spellEnd"/>
      <w:r w:rsidRPr="00B928E3">
        <w:rPr>
          <w:sz w:val="28"/>
          <w:szCs w:val="28"/>
        </w:rPr>
        <w:t xml:space="preserve"> </w:t>
      </w:r>
      <w:proofErr w:type="spellStart"/>
      <w:r w:rsidRPr="00B928E3">
        <w:rPr>
          <w:sz w:val="28"/>
          <w:szCs w:val="28"/>
        </w:rPr>
        <w:t>велопроката</w:t>
      </w:r>
      <w:proofErr w:type="spellEnd"/>
      <w:r w:rsidRPr="00B928E3">
        <w:rPr>
          <w:sz w:val="28"/>
          <w:szCs w:val="28"/>
        </w:rPr>
        <w:t xml:space="preserve">, опубликованном 18 января 2018 года, потребовал от них освобождать пешеходные зоны от скоплений велосипедов. Кроме того, </w:t>
      </w:r>
      <w:proofErr w:type="spellStart"/>
      <w:r w:rsidRPr="00B928E3">
        <w:rPr>
          <w:sz w:val="28"/>
          <w:szCs w:val="28"/>
        </w:rPr>
        <w:t>бесстанционный</w:t>
      </w:r>
      <w:proofErr w:type="spellEnd"/>
      <w:r w:rsidRPr="00B928E3">
        <w:rPr>
          <w:sz w:val="28"/>
          <w:szCs w:val="28"/>
        </w:rPr>
        <w:t xml:space="preserve"> </w:t>
      </w:r>
      <w:proofErr w:type="spellStart"/>
      <w:r w:rsidRPr="00B928E3">
        <w:rPr>
          <w:sz w:val="28"/>
          <w:szCs w:val="28"/>
        </w:rPr>
        <w:t>велопрокат</w:t>
      </w:r>
      <w:proofErr w:type="spellEnd"/>
      <w:r w:rsidRPr="00B928E3">
        <w:rPr>
          <w:sz w:val="28"/>
          <w:szCs w:val="28"/>
        </w:rPr>
        <w:t xml:space="preserve"> </w:t>
      </w:r>
      <w:r w:rsidR="006A6633" w:rsidRPr="00B928E3">
        <w:rPr>
          <w:sz w:val="28"/>
          <w:szCs w:val="28"/>
        </w:rPr>
        <w:t xml:space="preserve">более подвержен вандализму. Это связано с тем, что в такой модели </w:t>
      </w:r>
      <w:proofErr w:type="spellStart"/>
      <w:r w:rsidR="006A6633" w:rsidRPr="00B928E3">
        <w:rPr>
          <w:sz w:val="28"/>
          <w:szCs w:val="28"/>
        </w:rPr>
        <w:t>велошеринга</w:t>
      </w:r>
      <w:proofErr w:type="spellEnd"/>
      <w:r w:rsidR="006A6633" w:rsidRPr="00B928E3">
        <w:rPr>
          <w:sz w:val="28"/>
          <w:szCs w:val="28"/>
        </w:rPr>
        <w:t xml:space="preserve"> каждый велосипед оснащён </w:t>
      </w:r>
      <w:r w:rsidR="006A6633" w:rsidRPr="00B928E3">
        <w:rPr>
          <w:sz w:val="28"/>
          <w:szCs w:val="28"/>
          <w:lang w:val="en-US"/>
        </w:rPr>
        <w:t>GPS</w:t>
      </w:r>
      <w:r w:rsidR="006A6633" w:rsidRPr="00B928E3">
        <w:rPr>
          <w:sz w:val="28"/>
          <w:szCs w:val="28"/>
        </w:rPr>
        <w:t>-</w:t>
      </w:r>
      <w:proofErr w:type="spellStart"/>
      <w:r w:rsidR="006A6633" w:rsidRPr="00B928E3">
        <w:rPr>
          <w:sz w:val="28"/>
          <w:szCs w:val="28"/>
        </w:rPr>
        <w:t>трекером</w:t>
      </w:r>
      <w:proofErr w:type="spellEnd"/>
      <w:r w:rsidR="006A6633" w:rsidRPr="00B928E3">
        <w:rPr>
          <w:sz w:val="28"/>
          <w:szCs w:val="28"/>
        </w:rPr>
        <w:t xml:space="preserve"> и электронным замком, а значит, может представлять больши</w:t>
      </w:r>
      <w:r w:rsidR="009E0814" w:rsidRPr="00B928E3">
        <w:rPr>
          <w:sz w:val="28"/>
          <w:szCs w:val="28"/>
        </w:rPr>
        <w:t>й интерес для кражи. В то время как с</w:t>
      </w:r>
      <w:r w:rsidR="006A6633" w:rsidRPr="00B928E3">
        <w:rPr>
          <w:sz w:val="28"/>
          <w:szCs w:val="28"/>
        </w:rPr>
        <w:t xml:space="preserve">танции </w:t>
      </w:r>
      <w:proofErr w:type="spellStart"/>
      <w:r w:rsidR="006A6633" w:rsidRPr="00B928E3">
        <w:rPr>
          <w:sz w:val="28"/>
          <w:szCs w:val="28"/>
        </w:rPr>
        <w:t>велопроката</w:t>
      </w:r>
      <w:proofErr w:type="spellEnd"/>
      <w:r w:rsidR="006A6633" w:rsidRPr="00B928E3">
        <w:rPr>
          <w:sz w:val="28"/>
          <w:szCs w:val="28"/>
        </w:rPr>
        <w:t xml:space="preserve"> обычно расположены в людных местах и находятся под видеонаблюдением, велосипеды в </w:t>
      </w:r>
      <w:proofErr w:type="spellStart"/>
      <w:r w:rsidR="006A6633" w:rsidRPr="00B928E3">
        <w:rPr>
          <w:sz w:val="28"/>
          <w:szCs w:val="28"/>
        </w:rPr>
        <w:t>бесстанционном</w:t>
      </w:r>
      <w:proofErr w:type="spellEnd"/>
      <w:r w:rsidR="006A6633" w:rsidRPr="00B928E3">
        <w:rPr>
          <w:sz w:val="28"/>
          <w:szCs w:val="28"/>
        </w:rPr>
        <w:t xml:space="preserve"> прокате часто оставляют во дворах и других местах, которые не находятся под виде</w:t>
      </w:r>
      <w:r w:rsidR="009E0814" w:rsidRPr="00B928E3">
        <w:rPr>
          <w:sz w:val="28"/>
          <w:szCs w:val="28"/>
        </w:rPr>
        <w:t>онаблюдением, что повышает вероятность</w:t>
      </w:r>
      <w:r w:rsidR="006A6633" w:rsidRPr="00B928E3">
        <w:rPr>
          <w:sz w:val="28"/>
          <w:szCs w:val="28"/>
        </w:rPr>
        <w:t xml:space="preserve"> вандализма, кражи деталей или самого велосипеда. Например, в феврале 2018 года гонконгский </w:t>
      </w:r>
      <w:proofErr w:type="spellStart"/>
      <w:r w:rsidR="006A6633" w:rsidRPr="00B928E3">
        <w:rPr>
          <w:sz w:val="28"/>
          <w:szCs w:val="28"/>
        </w:rPr>
        <w:t>стартап</w:t>
      </w:r>
      <w:proofErr w:type="spellEnd"/>
      <w:r w:rsidR="006A6633" w:rsidRPr="00B928E3">
        <w:rPr>
          <w:sz w:val="28"/>
          <w:szCs w:val="28"/>
        </w:rPr>
        <w:t xml:space="preserve"> </w:t>
      </w:r>
      <w:proofErr w:type="spellStart"/>
      <w:r w:rsidR="006A6633" w:rsidRPr="00B928E3">
        <w:rPr>
          <w:sz w:val="28"/>
          <w:szCs w:val="28"/>
          <w:lang w:val="en-US"/>
        </w:rPr>
        <w:t>Gobee</w:t>
      </w:r>
      <w:proofErr w:type="spellEnd"/>
      <w:r w:rsidR="006A6633" w:rsidRPr="00B928E3">
        <w:rPr>
          <w:sz w:val="28"/>
          <w:szCs w:val="28"/>
        </w:rPr>
        <w:t>.</w:t>
      </w:r>
      <w:r w:rsidR="006A6633" w:rsidRPr="00B928E3">
        <w:rPr>
          <w:sz w:val="28"/>
          <w:szCs w:val="28"/>
          <w:lang w:val="en-US"/>
        </w:rPr>
        <w:t>bike</w:t>
      </w:r>
      <w:r w:rsidR="006A6633" w:rsidRPr="00B928E3">
        <w:rPr>
          <w:sz w:val="28"/>
          <w:szCs w:val="28"/>
        </w:rPr>
        <w:t xml:space="preserve"> прекратил свою работу во Франции после того, как представители компании сообщили о краже или выводе из строя 60% их велосипедов за первые 4 месяца ра</w:t>
      </w:r>
      <w:r w:rsidR="009E0814" w:rsidRPr="00B928E3">
        <w:rPr>
          <w:sz w:val="28"/>
          <w:szCs w:val="28"/>
        </w:rPr>
        <w:t xml:space="preserve">боты на французском рынке. </w:t>
      </w:r>
      <w:r w:rsidR="003E2408" w:rsidRPr="00B928E3">
        <w:rPr>
          <w:sz w:val="28"/>
          <w:szCs w:val="28"/>
        </w:rPr>
        <w:t>Ране</w:t>
      </w:r>
      <w:r w:rsidR="006A6633" w:rsidRPr="00B928E3">
        <w:rPr>
          <w:sz w:val="28"/>
          <w:szCs w:val="28"/>
        </w:rPr>
        <w:t xml:space="preserve">е в этом году </w:t>
      </w:r>
      <w:proofErr w:type="spellStart"/>
      <w:r w:rsidR="006A6633" w:rsidRPr="00B928E3">
        <w:rPr>
          <w:sz w:val="28"/>
          <w:szCs w:val="28"/>
          <w:lang w:val="en-US"/>
        </w:rPr>
        <w:t>Gobee</w:t>
      </w:r>
      <w:proofErr w:type="spellEnd"/>
      <w:r w:rsidR="006A6633" w:rsidRPr="00B928E3">
        <w:rPr>
          <w:sz w:val="28"/>
          <w:szCs w:val="28"/>
        </w:rPr>
        <w:t>.</w:t>
      </w:r>
      <w:r w:rsidR="006A6633" w:rsidRPr="00B928E3">
        <w:rPr>
          <w:sz w:val="28"/>
          <w:szCs w:val="28"/>
          <w:lang w:val="en-US"/>
        </w:rPr>
        <w:t>bike</w:t>
      </w:r>
      <w:r w:rsidR="006A6633" w:rsidRPr="00B928E3">
        <w:rPr>
          <w:sz w:val="28"/>
          <w:szCs w:val="28"/>
        </w:rPr>
        <w:t xml:space="preserve"> покинули Милан, Рим, Брюссель и другие города по этой же причине.</w:t>
      </w:r>
      <w:r w:rsidR="00512DC2" w:rsidRPr="00B928E3">
        <w:rPr>
          <w:sz w:val="28"/>
          <w:szCs w:val="28"/>
        </w:rPr>
        <w:t xml:space="preserve"> </w:t>
      </w:r>
    </w:p>
    <w:p w14:paraId="7EAAB7B3" w14:textId="57254893" w:rsidR="009E0814" w:rsidRPr="00B928E3" w:rsidRDefault="009E0814" w:rsidP="00B928E3">
      <w:pPr>
        <w:pStyle w:val="a4"/>
        <w:spacing w:line="360" w:lineRule="auto"/>
        <w:rPr>
          <w:sz w:val="28"/>
          <w:szCs w:val="28"/>
        </w:rPr>
      </w:pPr>
      <w:r w:rsidRPr="00B928E3">
        <w:rPr>
          <w:sz w:val="28"/>
          <w:szCs w:val="28"/>
        </w:rPr>
        <w:t xml:space="preserve">Вандализм и кражи в </w:t>
      </w:r>
      <w:proofErr w:type="spellStart"/>
      <w:r w:rsidRPr="00B928E3">
        <w:rPr>
          <w:sz w:val="28"/>
          <w:szCs w:val="28"/>
        </w:rPr>
        <w:t>велопрокатах</w:t>
      </w:r>
      <w:proofErr w:type="spellEnd"/>
      <w:r w:rsidRPr="00B928E3">
        <w:rPr>
          <w:sz w:val="28"/>
          <w:szCs w:val="28"/>
        </w:rPr>
        <w:t xml:space="preserve"> третьего поколения тоже неизбежны. Ущерб сильно варьируется между городами и зависит как от того, насколько развита система интегрированной безопасности в конкретной городской среде, так и от мер оператора </w:t>
      </w:r>
      <w:proofErr w:type="spellStart"/>
      <w:r w:rsidRPr="00B928E3">
        <w:rPr>
          <w:sz w:val="28"/>
          <w:szCs w:val="28"/>
        </w:rPr>
        <w:t>велопроката</w:t>
      </w:r>
      <w:proofErr w:type="spellEnd"/>
      <w:r w:rsidRPr="00B928E3">
        <w:rPr>
          <w:sz w:val="28"/>
          <w:szCs w:val="28"/>
        </w:rPr>
        <w:t xml:space="preserve"> по предупреждению вандализма. Например, в 2012 году было испорчено или украдено более 37% велосипедов парижского станционного проката </w:t>
      </w:r>
      <w:r w:rsidRPr="00B928E3">
        <w:rPr>
          <w:sz w:val="28"/>
          <w:szCs w:val="28"/>
          <w:lang w:val="en-US"/>
        </w:rPr>
        <w:t>V</w:t>
      </w:r>
      <w:r w:rsidRPr="00B928E3">
        <w:rPr>
          <w:sz w:val="28"/>
          <w:szCs w:val="28"/>
        </w:rPr>
        <w:t>é</w:t>
      </w:r>
      <w:r w:rsidRPr="00B928E3">
        <w:rPr>
          <w:sz w:val="28"/>
          <w:szCs w:val="28"/>
          <w:lang w:val="en-US"/>
        </w:rPr>
        <w:t>lib</w:t>
      </w:r>
      <w:r w:rsidRPr="00B928E3">
        <w:rPr>
          <w:sz w:val="28"/>
          <w:szCs w:val="28"/>
        </w:rPr>
        <w:t xml:space="preserve">. Эта доля значительно ниже ущерба, нанесённого компании </w:t>
      </w:r>
      <w:proofErr w:type="spellStart"/>
      <w:r w:rsidRPr="00B928E3">
        <w:rPr>
          <w:sz w:val="28"/>
          <w:szCs w:val="28"/>
          <w:lang w:val="en-US"/>
        </w:rPr>
        <w:t>Gobee</w:t>
      </w:r>
      <w:proofErr w:type="spellEnd"/>
      <w:r w:rsidRPr="00B928E3">
        <w:rPr>
          <w:sz w:val="28"/>
          <w:szCs w:val="28"/>
        </w:rPr>
        <w:t>.</w:t>
      </w:r>
      <w:r w:rsidRPr="00B928E3">
        <w:rPr>
          <w:sz w:val="28"/>
          <w:szCs w:val="28"/>
          <w:lang w:val="en-US"/>
        </w:rPr>
        <w:t>bike</w:t>
      </w:r>
      <w:r w:rsidRPr="00B928E3">
        <w:rPr>
          <w:sz w:val="28"/>
          <w:szCs w:val="28"/>
        </w:rPr>
        <w:t xml:space="preserve">. Сообщается, что инциденты в Париже </w:t>
      </w:r>
      <w:proofErr w:type="spellStart"/>
      <w:r w:rsidRPr="00B928E3">
        <w:rPr>
          <w:sz w:val="28"/>
          <w:szCs w:val="28"/>
        </w:rPr>
        <w:t>кластеризуются</w:t>
      </w:r>
      <w:proofErr w:type="spellEnd"/>
      <w:r w:rsidRPr="00B928E3">
        <w:rPr>
          <w:sz w:val="28"/>
          <w:szCs w:val="28"/>
        </w:rPr>
        <w:t xml:space="preserve"> в бедных районах, где отсутствует уличное видеонаблюдение. В то же время представители </w:t>
      </w:r>
      <w:proofErr w:type="spellStart"/>
      <w:r w:rsidRPr="00B928E3">
        <w:rPr>
          <w:sz w:val="28"/>
          <w:szCs w:val="28"/>
        </w:rPr>
        <w:t>велопроката</w:t>
      </w:r>
      <w:proofErr w:type="spellEnd"/>
      <w:r w:rsidRPr="00B928E3">
        <w:rPr>
          <w:sz w:val="28"/>
          <w:szCs w:val="28"/>
        </w:rPr>
        <w:t xml:space="preserve"> в Белфасте сообщают о том, что в среднем 15% их велосипедов ломают или воруют каждый год со времени их запуска в 2015 году. Представители оператора лондонского транспорта </w:t>
      </w:r>
      <w:r w:rsidRPr="00B928E3">
        <w:rPr>
          <w:sz w:val="28"/>
          <w:szCs w:val="28"/>
          <w:lang w:val="en-US"/>
        </w:rPr>
        <w:t>Transport</w:t>
      </w:r>
      <w:r w:rsidRPr="00B928E3">
        <w:rPr>
          <w:sz w:val="28"/>
          <w:szCs w:val="28"/>
        </w:rPr>
        <w:t xml:space="preserve"> </w:t>
      </w:r>
      <w:r w:rsidRPr="00B928E3">
        <w:rPr>
          <w:sz w:val="28"/>
          <w:szCs w:val="28"/>
          <w:lang w:val="en-US"/>
        </w:rPr>
        <w:t>for</w:t>
      </w:r>
      <w:r w:rsidRPr="00B928E3">
        <w:rPr>
          <w:sz w:val="28"/>
          <w:szCs w:val="28"/>
        </w:rPr>
        <w:t xml:space="preserve"> </w:t>
      </w:r>
      <w:r w:rsidRPr="00B928E3">
        <w:rPr>
          <w:sz w:val="28"/>
          <w:szCs w:val="28"/>
          <w:lang w:val="en-US"/>
        </w:rPr>
        <w:t>London</w:t>
      </w:r>
      <w:r w:rsidRPr="00B928E3">
        <w:rPr>
          <w:sz w:val="28"/>
          <w:szCs w:val="28"/>
        </w:rPr>
        <w:t xml:space="preserve"> уверены, что решение сделать обязательную привязку банковской карты к аренде велосипеда и отсутствие дополнительного замка на велосипеде позволили значительно сократить число краж. Значительно меньшему уровню краж в Лондоне способствует и большее число камер видеонаблюдения.</w:t>
      </w:r>
    </w:p>
    <w:p w14:paraId="3854AE71" w14:textId="558B5EDC" w:rsidR="007F6ACB" w:rsidRPr="00B928E3" w:rsidRDefault="00F714D9" w:rsidP="00B928E3">
      <w:pPr>
        <w:pStyle w:val="a4"/>
        <w:spacing w:line="360" w:lineRule="auto"/>
        <w:rPr>
          <w:sz w:val="28"/>
          <w:szCs w:val="28"/>
        </w:rPr>
      </w:pPr>
      <w:r w:rsidRPr="00B928E3">
        <w:rPr>
          <w:sz w:val="28"/>
          <w:szCs w:val="28"/>
        </w:rPr>
        <w:t xml:space="preserve">Описанные трудности, с которым </w:t>
      </w:r>
      <w:proofErr w:type="spellStart"/>
      <w:r w:rsidRPr="00B928E3">
        <w:rPr>
          <w:sz w:val="28"/>
          <w:szCs w:val="28"/>
        </w:rPr>
        <w:t>бесстанционный</w:t>
      </w:r>
      <w:proofErr w:type="spellEnd"/>
      <w:r w:rsidRPr="00B928E3">
        <w:rPr>
          <w:sz w:val="28"/>
          <w:szCs w:val="28"/>
        </w:rPr>
        <w:t xml:space="preserve"> </w:t>
      </w:r>
      <w:proofErr w:type="spellStart"/>
      <w:r w:rsidRPr="00B928E3">
        <w:rPr>
          <w:sz w:val="28"/>
          <w:szCs w:val="28"/>
        </w:rPr>
        <w:t>велопрокат</w:t>
      </w:r>
      <w:proofErr w:type="spellEnd"/>
      <w:r w:rsidRPr="00B928E3">
        <w:rPr>
          <w:sz w:val="28"/>
          <w:szCs w:val="28"/>
        </w:rPr>
        <w:t xml:space="preserve"> сталк</w:t>
      </w:r>
      <w:r w:rsidR="00095AF9" w:rsidRPr="00B928E3">
        <w:rPr>
          <w:sz w:val="28"/>
          <w:szCs w:val="28"/>
        </w:rPr>
        <w:t xml:space="preserve">ивается в настоящее время, позволяют предположить, что </w:t>
      </w:r>
      <w:r w:rsidR="002C5F9B" w:rsidRPr="00B928E3">
        <w:rPr>
          <w:sz w:val="28"/>
          <w:szCs w:val="28"/>
        </w:rPr>
        <w:t xml:space="preserve">он не сможет быстро вытеснить станционный прокат, </w:t>
      </w:r>
      <w:r w:rsidR="001B7795" w:rsidRPr="00B928E3">
        <w:rPr>
          <w:sz w:val="28"/>
          <w:szCs w:val="28"/>
        </w:rPr>
        <w:t xml:space="preserve">и в ближайшем будущем </w:t>
      </w:r>
      <w:r w:rsidR="00ED2605" w:rsidRPr="00B928E3">
        <w:rPr>
          <w:sz w:val="28"/>
          <w:szCs w:val="28"/>
        </w:rPr>
        <w:t xml:space="preserve">два поколения </w:t>
      </w:r>
      <w:r w:rsidR="00F27187" w:rsidRPr="00B928E3">
        <w:rPr>
          <w:sz w:val="28"/>
          <w:szCs w:val="28"/>
        </w:rPr>
        <w:t>проката</w:t>
      </w:r>
      <w:r w:rsidR="00ED2605" w:rsidRPr="00B928E3">
        <w:rPr>
          <w:sz w:val="28"/>
          <w:szCs w:val="28"/>
        </w:rPr>
        <w:t xml:space="preserve"> будут сосуществовать. Таким образом, исследуемая в этой работе</w:t>
      </w:r>
      <w:r w:rsidR="002C5F9B" w:rsidRPr="00B928E3">
        <w:rPr>
          <w:sz w:val="28"/>
          <w:szCs w:val="28"/>
        </w:rPr>
        <w:t xml:space="preserve"> оптимизация работы станционного проката не теряет актуальности.</w:t>
      </w:r>
    </w:p>
    <w:p w14:paraId="3DAA3FC2" w14:textId="475CD862" w:rsidR="00E03931" w:rsidRPr="00B928E3" w:rsidRDefault="00E03931" w:rsidP="00B928E3">
      <w:pPr>
        <w:pStyle w:val="a4"/>
        <w:spacing w:line="360" w:lineRule="auto"/>
        <w:rPr>
          <w:b/>
          <w:sz w:val="28"/>
          <w:szCs w:val="28"/>
        </w:rPr>
      </w:pPr>
      <w:r w:rsidRPr="00B928E3">
        <w:rPr>
          <w:b/>
          <w:sz w:val="28"/>
          <w:szCs w:val="28"/>
        </w:rPr>
        <w:t xml:space="preserve">Оптимизация функционирования станционного </w:t>
      </w:r>
      <w:proofErr w:type="spellStart"/>
      <w:r w:rsidRPr="00B928E3">
        <w:rPr>
          <w:b/>
          <w:sz w:val="28"/>
          <w:szCs w:val="28"/>
        </w:rPr>
        <w:t>велопроката</w:t>
      </w:r>
      <w:proofErr w:type="spellEnd"/>
      <w:r w:rsidRPr="00B928E3">
        <w:rPr>
          <w:b/>
          <w:sz w:val="28"/>
          <w:szCs w:val="28"/>
        </w:rPr>
        <w:t>.</w:t>
      </w:r>
    </w:p>
    <w:p w14:paraId="61B2D4AC" w14:textId="77777777" w:rsidR="004546FB" w:rsidRPr="00B928E3" w:rsidRDefault="00F13632" w:rsidP="00B928E3">
      <w:pPr>
        <w:pStyle w:val="a4"/>
        <w:spacing w:line="360" w:lineRule="auto"/>
        <w:rPr>
          <w:sz w:val="28"/>
          <w:szCs w:val="28"/>
        </w:rPr>
      </w:pPr>
      <w:r w:rsidRPr="00B928E3">
        <w:rPr>
          <w:sz w:val="28"/>
          <w:szCs w:val="28"/>
        </w:rPr>
        <w:t xml:space="preserve">Современный станционный </w:t>
      </w:r>
      <w:proofErr w:type="spellStart"/>
      <w:r w:rsidRPr="00B928E3">
        <w:rPr>
          <w:sz w:val="28"/>
          <w:szCs w:val="28"/>
        </w:rPr>
        <w:t>велопрокат</w:t>
      </w:r>
      <w:proofErr w:type="spellEnd"/>
      <w:r w:rsidRPr="00B928E3">
        <w:rPr>
          <w:sz w:val="28"/>
          <w:szCs w:val="28"/>
        </w:rPr>
        <w:t xml:space="preserve"> позволяет брать и возвращать велосипеды на любой из расположенных в городе автоматизированных велостанций. </w:t>
      </w:r>
      <w:r w:rsidR="00FA1DA9" w:rsidRPr="00B928E3">
        <w:rPr>
          <w:sz w:val="28"/>
          <w:szCs w:val="28"/>
        </w:rPr>
        <w:t xml:space="preserve">Поскольку количество слотов для парковки велосипеда на станции ограничено, предложение велосипедов и пустых парковочных мест на станции не всегда может удовлетворить спросу на них. Если станция пустая, то есть спрос на велосипеды превышает их предложение, то пользователь не совершит поездку. Если станция переполнена, то велосипедист, который хочет припарковать велосипед, вынужден будет искать другую станцию, чтобы припарковать велосипед. Это может стоить ему дополнительных денег из-за большей длительности поездки, а также вынуждает его выбрать неоптимальную для него точку окончания поездки. </w:t>
      </w:r>
    </w:p>
    <w:p w14:paraId="0C5E5665" w14:textId="697F42FF" w:rsidR="00FE5855" w:rsidRPr="00B928E3" w:rsidRDefault="004546FB" w:rsidP="00B928E3">
      <w:pPr>
        <w:pStyle w:val="a4"/>
        <w:spacing w:line="360" w:lineRule="auto"/>
        <w:rPr>
          <w:color w:val="000000" w:themeColor="text1"/>
          <w:sz w:val="28"/>
          <w:szCs w:val="28"/>
        </w:rPr>
      </w:pPr>
      <w:proofErr w:type="spellStart"/>
      <w:r w:rsidRPr="00B928E3">
        <w:rPr>
          <w:sz w:val="28"/>
          <w:szCs w:val="28"/>
        </w:rPr>
        <w:t>Ребалансировка</w:t>
      </w:r>
      <w:proofErr w:type="spellEnd"/>
      <w:r w:rsidRPr="00B928E3">
        <w:rPr>
          <w:sz w:val="28"/>
          <w:szCs w:val="28"/>
        </w:rPr>
        <w:t xml:space="preserve"> необходима и для удержания регулярных клиентов </w:t>
      </w:r>
      <w:proofErr w:type="spellStart"/>
      <w:r w:rsidRPr="00B928E3">
        <w:rPr>
          <w:sz w:val="28"/>
          <w:szCs w:val="28"/>
        </w:rPr>
        <w:t>велопроката</w:t>
      </w:r>
      <w:proofErr w:type="spellEnd"/>
      <w:r w:rsidRPr="00B928E3">
        <w:rPr>
          <w:sz w:val="28"/>
          <w:szCs w:val="28"/>
        </w:rPr>
        <w:t xml:space="preserve">. Значительная часть клиентов покупает полугодовой или годовой абонемент </w:t>
      </w:r>
      <w:r w:rsidRPr="00B928E3">
        <w:rPr>
          <w:color w:val="FF0000"/>
          <w:sz w:val="28"/>
          <w:szCs w:val="28"/>
        </w:rPr>
        <w:t>(цифры</w:t>
      </w:r>
      <w:r w:rsidR="00F13DEE" w:rsidRPr="00B928E3">
        <w:rPr>
          <w:color w:val="FF0000"/>
          <w:sz w:val="28"/>
          <w:szCs w:val="28"/>
        </w:rPr>
        <w:t xml:space="preserve"> и источники?</w:t>
      </w:r>
      <w:r w:rsidRPr="00B928E3">
        <w:rPr>
          <w:color w:val="FF0000"/>
          <w:sz w:val="28"/>
          <w:szCs w:val="28"/>
        </w:rPr>
        <w:t xml:space="preserve">) </w:t>
      </w:r>
      <w:r w:rsidRPr="00B928E3">
        <w:rPr>
          <w:color w:val="000000" w:themeColor="text1"/>
          <w:sz w:val="28"/>
          <w:szCs w:val="28"/>
        </w:rPr>
        <w:t xml:space="preserve">и использует велосипед для преодоления «последней мили» по дороге на работу или домой. Если станция </w:t>
      </w:r>
      <w:r w:rsidR="00F13DEE" w:rsidRPr="00B928E3">
        <w:rPr>
          <w:color w:val="000000" w:themeColor="text1"/>
          <w:sz w:val="28"/>
          <w:szCs w:val="28"/>
        </w:rPr>
        <w:t xml:space="preserve">подвержена </w:t>
      </w:r>
    </w:p>
    <w:p w14:paraId="0B9E535E" w14:textId="76DE190F" w:rsidR="00F714D9" w:rsidRPr="00B928E3" w:rsidRDefault="00FE5855" w:rsidP="00B928E3">
      <w:pPr>
        <w:pStyle w:val="a4"/>
        <w:spacing w:line="360" w:lineRule="auto"/>
        <w:rPr>
          <w:sz w:val="28"/>
          <w:szCs w:val="28"/>
        </w:rPr>
      </w:pPr>
      <w:r w:rsidRPr="00B928E3">
        <w:rPr>
          <w:sz w:val="28"/>
          <w:szCs w:val="28"/>
        </w:rPr>
        <w:t xml:space="preserve">В мировой практике </w:t>
      </w:r>
      <w:proofErr w:type="spellStart"/>
      <w:r w:rsidRPr="00B928E3">
        <w:rPr>
          <w:sz w:val="28"/>
          <w:szCs w:val="28"/>
        </w:rPr>
        <w:t>велопрокатов</w:t>
      </w:r>
      <w:proofErr w:type="spellEnd"/>
      <w:r w:rsidRPr="00B928E3">
        <w:rPr>
          <w:sz w:val="28"/>
          <w:szCs w:val="28"/>
        </w:rPr>
        <w:t xml:space="preserve"> </w:t>
      </w:r>
      <w:r w:rsidR="00FE386D" w:rsidRPr="00B928E3">
        <w:rPr>
          <w:sz w:val="28"/>
          <w:szCs w:val="28"/>
        </w:rPr>
        <w:t>поддержание</w:t>
      </w:r>
      <w:r w:rsidRPr="00B928E3">
        <w:rPr>
          <w:sz w:val="28"/>
          <w:szCs w:val="28"/>
        </w:rPr>
        <w:t xml:space="preserve"> оптимального количества велосипедов и парковочных мест на станции осуществляется различными способами.</w:t>
      </w:r>
      <w:r w:rsidR="00317121" w:rsidRPr="00B928E3">
        <w:rPr>
          <w:sz w:val="28"/>
          <w:szCs w:val="28"/>
        </w:rPr>
        <w:t xml:space="preserve"> </w:t>
      </w:r>
      <w:r w:rsidR="0035450B" w:rsidRPr="00B928E3">
        <w:rPr>
          <w:sz w:val="28"/>
          <w:szCs w:val="28"/>
        </w:rPr>
        <w:t xml:space="preserve"> В зависимости от того, как быстро наступает эффект от тех или иных мер, исследователи разделяют их на три основные группы по горизонту планирования (</w:t>
      </w:r>
      <w:proofErr w:type="spellStart"/>
      <w:r w:rsidR="0035450B" w:rsidRPr="00B928E3">
        <w:rPr>
          <w:sz w:val="28"/>
          <w:szCs w:val="28"/>
        </w:rPr>
        <w:t>Vogel</w:t>
      </w:r>
      <w:proofErr w:type="spellEnd"/>
      <w:r w:rsidR="0035450B" w:rsidRPr="00B928E3">
        <w:rPr>
          <w:sz w:val="28"/>
          <w:szCs w:val="28"/>
        </w:rPr>
        <w:t xml:space="preserve"> </w:t>
      </w:r>
      <w:proofErr w:type="spellStart"/>
      <w:r w:rsidR="0035450B" w:rsidRPr="00B928E3">
        <w:rPr>
          <w:sz w:val="28"/>
          <w:szCs w:val="28"/>
        </w:rPr>
        <w:t>et</w:t>
      </w:r>
      <w:proofErr w:type="spellEnd"/>
      <w:r w:rsidR="0035450B" w:rsidRPr="00B928E3">
        <w:rPr>
          <w:sz w:val="28"/>
          <w:szCs w:val="28"/>
        </w:rPr>
        <w:t xml:space="preserve"> </w:t>
      </w:r>
      <w:proofErr w:type="spellStart"/>
      <w:r w:rsidR="0035450B" w:rsidRPr="00B928E3">
        <w:rPr>
          <w:sz w:val="28"/>
          <w:szCs w:val="28"/>
        </w:rPr>
        <w:t>al</w:t>
      </w:r>
      <w:proofErr w:type="spellEnd"/>
      <w:r w:rsidR="0035450B" w:rsidRPr="00B928E3">
        <w:rPr>
          <w:sz w:val="28"/>
          <w:szCs w:val="28"/>
        </w:rPr>
        <w:t>., 2011):</w:t>
      </w:r>
      <w:r w:rsidR="00FB60B0">
        <w:rPr>
          <w:sz w:val="28"/>
          <w:szCs w:val="28"/>
        </w:rPr>
        <w:br/>
      </w:r>
      <w:r w:rsidR="006362DE" w:rsidRPr="00B928E3">
        <w:rPr>
          <w:sz w:val="28"/>
          <w:szCs w:val="28"/>
        </w:rPr>
        <w:t xml:space="preserve">• </w:t>
      </w:r>
      <w:proofErr w:type="gramStart"/>
      <w:r w:rsidR="006362DE" w:rsidRPr="00B928E3">
        <w:rPr>
          <w:sz w:val="28"/>
          <w:szCs w:val="28"/>
        </w:rPr>
        <w:t>В</w:t>
      </w:r>
      <w:proofErr w:type="gramEnd"/>
      <w:r w:rsidR="006362DE" w:rsidRPr="00B928E3">
        <w:rPr>
          <w:sz w:val="28"/>
          <w:szCs w:val="28"/>
        </w:rPr>
        <w:t xml:space="preserve"> краткосрочном периоде – оперативная </w:t>
      </w:r>
      <w:proofErr w:type="spellStart"/>
      <w:r w:rsidR="006362DE" w:rsidRPr="00B928E3">
        <w:rPr>
          <w:sz w:val="28"/>
          <w:szCs w:val="28"/>
        </w:rPr>
        <w:t>ребалансировка</w:t>
      </w:r>
      <w:proofErr w:type="spellEnd"/>
      <w:r w:rsidR="006362DE" w:rsidRPr="00B928E3">
        <w:rPr>
          <w:sz w:val="28"/>
          <w:szCs w:val="28"/>
        </w:rPr>
        <w:t xml:space="preserve"> станций: перевоз велосипедов вечером </w:t>
      </w:r>
      <w:r w:rsidR="0035450B" w:rsidRPr="00B928E3">
        <w:rPr>
          <w:sz w:val="28"/>
          <w:szCs w:val="28"/>
        </w:rPr>
        <w:t>и</w:t>
      </w:r>
      <w:r w:rsidR="006362DE" w:rsidRPr="00B928E3">
        <w:rPr>
          <w:sz w:val="28"/>
          <w:szCs w:val="28"/>
        </w:rPr>
        <w:t xml:space="preserve"> в час пик с тех станций, куда повышен приток велосипедистов, на те, с которых повышен отток велосипедистов)</w:t>
      </w:r>
      <w:r w:rsidR="00B42483" w:rsidRPr="00B928E3">
        <w:rPr>
          <w:sz w:val="28"/>
          <w:szCs w:val="28"/>
        </w:rPr>
        <w:t xml:space="preserve">. </w:t>
      </w:r>
      <w:r w:rsidR="0035450B" w:rsidRPr="00B928E3">
        <w:rPr>
          <w:sz w:val="28"/>
          <w:szCs w:val="28"/>
        </w:rPr>
        <w:t xml:space="preserve">Так, в 2009 году стоимость перевоза одного велосипеда французского оператора </w:t>
      </w:r>
      <w:proofErr w:type="spellStart"/>
      <w:r w:rsidR="0035450B" w:rsidRPr="00B928E3">
        <w:rPr>
          <w:sz w:val="28"/>
          <w:szCs w:val="28"/>
        </w:rPr>
        <w:t>Vélib</w:t>
      </w:r>
      <w:proofErr w:type="spellEnd"/>
      <w:r w:rsidR="0035450B" w:rsidRPr="00B928E3">
        <w:rPr>
          <w:sz w:val="28"/>
          <w:szCs w:val="28"/>
        </w:rPr>
        <w:t xml:space="preserve"> оценивалась в 3 доллара (</w:t>
      </w:r>
      <w:proofErr w:type="spellStart"/>
      <w:r w:rsidR="0035450B" w:rsidRPr="00B928E3">
        <w:rPr>
          <w:sz w:val="28"/>
          <w:szCs w:val="28"/>
        </w:rPr>
        <w:t>DeMaio</w:t>
      </w:r>
      <w:proofErr w:type="spellEnd"/>
      <w:r w:rsidR="0035450B" w:rsidRPr="00B928E3">
        <w:rPr>
          <w:sz w:val="28"/>
          <w:szCs w:val="28"/>
        </w:rPr>
        <w:t>, 2009).</w:t>
      </w:r>
      <w:r w:rsidR="00FB60B0">
        <w:rPr>
          <w:sz w:val="28"/>
          <w:szCs w:val="28"/>
        </w:rPr>
        <w:br/>
      </w:r>
      <w:r w:rsidR="006362DE" w:rsidRPr="00B928E3">
        <w:rPr>
          <w:sz w:val="28"/>
          <w:szCs w:val="28"/>
        </w:rPr>
        <w:t>•</w:t>
      </w:r>
      <w:r w:rsidR="00944989" w:rsidRPr="00B928E3">
        <w:rPr>
          <w:sz w:val="28"/>
          <w:szCs w:val="28"/>
        </w:rPr>
        <w:t xml:space="preserve"> </w:t>
      </w:r>
      <w:proofErr w:type="gramStart"/>
      <w:r w:rsidR="0035450B" w:rsidRPr="00B928E3">
        <w:rPr>
          <w:sz w:val="28"/>
          <w:szCs w:val="28"/>
        </w:rPr>
        <w:t>В</w:t>
      </w:r>
      <w:proofErr w:type="gramEnd"/>
      <w:r w:rsidR="0035450B" w:rsidRPr="00B928E3">
        <w:rPr>
          <w:sz w:val="28"/>
          <w:szCs w:val="28"/>
        </w:rPr>
        <w:t xml:space="preserve"> долгосрочном периоде – </w:t>
      </w:r>
      <w:r w:rsidR="00AB4E63" w:rsidRPr="00B928E3">
        <w:rPr>
          <w:sz w:val="28"/>
          <w:szCs w:val="28"/>
        </w:rPr>
        <w:t>у</w:t>
      </w:r>
      <w:r w:rsidR="00944989" w:rsidRPr="00B928E3">
        <w:rPr>
          <w:sz w:val="28"/>
          <w:szCs w:val="28"/>
        </w:rPr>
        <w:t xml:space="preserve">величение </w:t>
      </w:r>
      <w:proofErr w:type="spellStart"/>
      <w:r w:rsidR="00944989" w:rsidRPr="00B928E3">
        <w:rPr>
          <w:sz w:val="28"/>
          <w:szCs w:val="28"/>
        </w:rPr>
        <w:t>вмещаемости</w:t>
      </w:r>
      <w:proofErr w:type="spellEnd"/>
      <w:r w:rsidR="00944989" w:rsidRPr="00B928E3">
        <w:rPr>
          <w:sz w:val="28"/>
          <w:szCs w:val="28"/>
        </w:rPr>
        <w:t xml:space="preserve"> станций или открытие новых поблизости</w:t>
      </w:r>
      <w:r w:rsidR="006362DE" w:rsidRPr="00B928E3">
        <w:rPr>
          <w:sz w:val="28"/>
          <w:szCs w:val="28"/>
        </w:rPr>
        <w:t xml:space="preserve">. </w:t>
      </w:r>
      <w:r w:rsidR="00AB4E63" w:rsidRPr="00B928E3">
        <w:rPr>
          <w:sz w:val="28"/>
          <w:szCs w:val="28"/>
        </w:rPr>
        <w:t>В некоторых случаях открытие новых станций может увеличить встречный трафик</w:t>
      </w:r>
      <w:r w:rsidR="004B1CC0" w:rsidRPr="00B928E3">
        <w:rPr>
          <w:sz w:val="28"/>
          <w:szCs w:val="28"/>
        </w:rPr>
        <w:t>.</w:t>
      </w:r>
      <w:r w:rsidR="00AB4E63" w:rsidRPr="00B928E3">
        <w:rPr>
          <w:sz w:val="28"/>
          <w:szCs w:val="28"/>
        </w:rPr>
        <w:t xml:space="preserve">  </w:t>
      </w:r>
      <w:r w:rsidR="006362DE" w:rsidRPr="00B928E3">
        <w:rPr>
          <w:sz w:val="28"/>
          <w:szCs w:val="28"/>
        </w:rPr>
        <w:br/>
        <w:t xml:space="preserve">• За счёт искусственного изменения перемещения велосипедистов: например, система </w:t>
      </w:r>
      <w:proofErr w:type="spellStart"/>
      <w:r w:rsidR="006362DE" w:rsidRPr="00B928E3">
        <w:rPr>
          <w:sz w:val="28"/>
          <w:szCs w:val="28"/>
        </w:rPr>
        <w:t>Citi</w:t>
      </w:r>
      <w:proofErr w:type="spellEnd"/>
      <w:r w:rsidR="006362DE" w:rsidRPr="00B928E3">
        <w:rPr>
          <w:sz w:val="28"/>
          <w:szCs w:val="28"/>
        </w:rPr>
        <w:t xml:space="preserve"> </w:t>
      </w:r>
      <w:proofErr w:type="spellStart"/>
      <w:r w:rsidR="006362DE" w:rsidRPr="00B928E3">
        <w:rPr>
          <w:sz w:val="28"/>
          <w:szCs w:val="28"/>
        </w:rPr>
        <w:t>Bike</w:t>
      </w:r>
      <w:proofErr w:type="spellEnd"/>
      <w:r w:rsidR="006362DE" w:rsidRPr="00B928E3">
        <w:rPr>
          <w:sz w:val="28"/>
          <w:szCs w:val="28"/>
        </w:rPr>
        <w:t xml:space="preserve"> </w:t>
      </w:r>
      <w:proofErr w:type="spellStart"/>
      <w:r w:rsidR="006362DE" w:rsidRPr="00B928E3">
        <w:rPr>
          <w:sz w:val="28"/>
          <w:szCs w:val="28"/>
        </w:rPr>
        <w:t>Angels</w:t>
      </w:r>
      <w:proofErr w:type="spellEnd"/>
      <w:r w:rsidR="006362DE" w:rsidRPr="00B928E3">
        <w:rPr>
          <w:sz w:val="28"/>
          <w:szCs w:val="28"/>
        </w:rPr>
        <w:t xml:space="preserve"> в Нью-Йорке стимулирует пользователей сесть на велосипед на станции A, на которой слишком много велосипедов, и доехать до станции B, на которой слишком мало велос</w:t>
      </w:r>
      <w:r w:rsidR="00473EE5" w:rsidRPr="00B928E3">
        <w:rPr>
          <w:sz w:val="28"/>
          <w:szCs w:val="28"/>
        </w:rPr>
        <w:t>ипедов. За это пользователям даю</w:t>
      </w:r>
      <w:r w:rsidR="006362DE" w:rsidRPr="00B928E3">
        <w:rPr>
          <w:sz w:val="28"/>
          <w:szCs w:val="28"/>
        </w:rPr>
        <w:t>тся</w:t>
      </w:r>
      <w:r w:rsidR="00473EE5" w:rsidRPr="00B928E3">
        <w:rPr>
          <w:sz w:val="28"/>
          <w:szCs w:val="28"/>
        </w:rPr>
        <w:t xml:space="preserve"> бонусы, например,</w:t>
      </w:r>
      <w:r w:rsidR="006362DE" w:rsidRPr="00B928E3">
        <w:rPr>
          <w:sz w:val="28"/>
          <w:szCs w:val="28"/>
        </w:rPr>
        <w:t xml:space="preserve"> дополнительная поездка или скидка на поездку.</w:t>
      </w:r>
      <w:r w:rsidR="00944989" w:rsidRPr="00B928E3">
        <w:rPr>
          <w:sz w:val="28"/>
          <w:szCs w:val="28"/>
        </w:rPr>
        <w:t xml:space="preserve"> </w:t>
      </w:r>
      <w:r w:rsidR="00317121" w:rsidRPr="00B928E3">
        <w:rPr>
          <w:sz w:val="28"/>
          <w:szCs w:val="28"/>
        </w:rPr>
        <w:t xml:space="preserve">Парижский прокат </w:t>
      </w:r>
      <w:proofErr w:type="spellStart"/>
      <w:r w:rsidR="00317121" w:rsidRPr="00B928E3">
        <w:rPr>
          <w:sz w:val="28"/>
          <w:szCs w:val="28"/>
        </w:rPr>
        <w:t>Vélib</w:t>
      </w:r>
      <w:proofErr w:type="spellEnd"/>
      <w:r w:rsidR="00317121" w:rsidRPr="00B928E3">
        <w:rPr>
          <w:sz w:val="28"/>
          <w:szCs w:val="28"/>
        </w:rPr>
        <w:t xml:space="preserve"> </w:t>
      </w:r>
      <w:r w:rsidR="0035450B" w:rsidRPr="00B928E3">
        <w:rPr>
          <w:sz w:val="28"/>
          <w:szCs w:val="28"/>
        </w:rPr>
        <w:t>стимулировал пользователей возвращать велосипеды на станции, расположенные на возвышении, давая им 15 дополнительных минут езды (</w:t>
      </w:r>
      <w:proofErr w:type="spellStart"/>
      <w:r w:rsidR="0035450B" w:rsidRPr="00B928E3">
        <w:rPr>
          <w:sz w:val="28"/>
          <w:szCs w:val="28"/>
        </w:rPr>
        <w:t>DeMaio</w:t>
      </w:r>
      <w:proofErr w:type="spellEnd"/>
      <w:r w:rsidR="0035450B" w:rsidRPr="00B928E3">
        <w:rPr>
          <w:sz w:val="28"/>
          <w:szCs w:val="28"/>
        </w:rPr>
        <w:t>, 2009).</w:t>
      </w:r>
    </w:p>
    <w:p w14:paraId="4FE5F873" w14:textId="77777777" w:rsidR="00E03931" w:rsidRPr="00B928E3" w:rsidRDefault="007F6ACB" w:rsidP="00B928E3">
      <w:pPr>
        <w:pStyle w:val="a4"/>
        <w:spacing w:line="360" w:lineRule="auto"/>
        <w:rPr>
          <w:color w:val="FF0000"/>
          <w:sz w:val="28"/>
          <w:szCs w:val="28"/>
        </w:rPr>
      </w:pPr>
      <w:r w:rsidRPr="00B928E3">
        <w:rPr>
          <w:sz w:val="28"/>
          <w:szCs w:val="28"/>
        </w:rPr>
        <w:t xml:space="preserve">Наиболее популярной мерой является регулярное распределение велосипедов. </w:t>
      </w:r>
      <w:r w:rsidR="004546FB" w:rsidRPr="00B928E3">
        <w:rPr>
          <w:sz w:val="28"/>
          <w:szCs w:val="28"/>
        </w:rPr>
        <w:t xml:space="preserve">Необходимость произвести наиболее эффективную с точки зрения неупущенных поездок при минимальных затратах рождает ряд оптимизационных проблем. Проблема поиска оптимального или близкого </w:t>
      </w:r>
      <w:proofErr w:type="gramStart"/>
      <w:r w:rsidR="004546FB" w:rsidRPr="00B928E3">
        <w:rPr>
          <w:sz w:val="28"/>
          <w:szCs w:val="28"/>
        </w:rPr>
        <w:t>к оптимальному маршрута</w:t>
      </w:r>
      <w:proofErr w:type="gramEnd"/>
      <w:r w:rsidR="004546FB" w:rsidRPr="00B928E3">
        <w:rPr>
          <w:sz w:val="28"/>
          <w:szCs w:val="28"/>
        </w:rPr>
        <w:t xml:space="preserve"> и числа грузовых транспортных средств часто затрагивается в академической </w:t>
      </w:r>
      <w:r w:rsidR="004546FB" w:rsidRPr="00B928E3">
        <w:rPr>
          <w:color w:val="FF0000"/>
          <w:sz w:val="28"/>
          <w:szCs w:val="28"/>
        </w:rPr>
        <w:t xml:space="preserve">литературе (источники). </w:t>
      </w:r>
    </w:p>
    <w:p w14:paraId="5D829957" w14:textId="19F4E706" w:rsidR="003717B8" w:rsidRPr="00B928E3" w:rsidRDefault="004546FB" w:rsidP="00B928E3">
      <w:pPr>
        <w:pStyle w:val="a4"/>
        <w:spacing w:line="360" w:lineRule="auto"/>
        <w:rPr>
          <w:color w:val="000000" w:themeColor="text1"/>
          <w:sz w:val="28"/>
          <w:szCs w:val="28"/>
        </w:rPr>
      </w:pPr>
      <w:r w:rsidRPr="00B928E3">
        <w:rPr>
          <w:color w:val="000000" w:themeColor="text1"/>
          <w:sz w:val="28"/>
          <w:szCs w:val="28"/>
        </w:rPr>
        <w:t xml:space="preserve">Данная работа фокусируется на </w:t>
      </w:r>
      <w:r w:rsidR="00A76275" w:rsidRPr="00B928E3">
        <w:rPr>
          <w:color w:val="000000" w:themeColor="text1"/>
          <w:sz w:val="28"/>
          <w:szCs w:val="28"/>
        </w:rPr>
        <w:t xml:space="preserve">решении предваряющей поиск оптимального маршрута задачи </w:t>
      </w:r>
      <w:r w:rsidR="00A76275" w:rsidRPr="00B928E3">
        <w:rPr>
          <w:color w:val="000000" w:themeColor="text1"/>
          <w:sz w:val="28"/>
          <w:szCs w:val="28"/>
        </w:rPr>
        <w:softHyphen/>
        <w:t xml:space="preserve">– </w:t>
      </w:r>
      <w:r w:rsidR="003343C9" w:rsidRPr="00B928E3">
        <w:rPr>
          <w:color w:val="000000" w:themeColor="text1"/>
          <w:sz w:val="28"/>
          <w:szCs w:val="28"/>
        </w:rPr>
        <w:t xml:space="preserve"> </w:t>
      </w:r>
      <w:r w:rsidR="00A76275" w:rsidRPr="00B928E3">
        <w:rPr>
          <w:color w:val="000000" w:themeColor="text1"/>
          <w:sz w:val="28"/>
          <w:szCs w:val="28"/>
        </w:rPr>
        <w:t>предсказании</w:t>
      </w:r>
      <w:r w:rsidR="00E03931" w:rsidRPr="00B928E3">
        <w:rPr>
          <w:color w:val="000000" w:themeColor="text1"/>
          <w:sz w:val="28"/>
          <w:szCs w:val="28"/>
        </w:rPr>
        <w:t xml:space="preserve"> спроса на велосипеды и </w:t>
      </w:r>
      <w:r w:rsidR="003343C9" w:rsidRPr="00B928E3">
        <w:rPr>
          <w:color w:val="000000" w:themeColor="text1"/>
          <w:sz w:val="28"/>
          <w:szCs w:val="28"/>
        </w:rPr>
        <w:t>слоты на каждой станции.</w:t>
      </w:r>
      <w:r w:rsidR="005E149B" w:rsidRPr="00B928E3">
        <w:rPr>
          <w:color w:val="000000" w:themeColor="text1"/>
          <w:sz w:val="28"/>
          <w:szCs w:val="28"/>
        </w:rPr>
        <w:t xml:space="preserve"> </w:t>
      </w:r>
      <w:r w:rsidR="00A76275" w:rsidRPr="00B928E3">
        <w:rPr>
          <w:color w:val="000000" w:themeColor="text1"/>
          <w:sz w:val="28"/>
          <w:szCs w:val="28"/>
        </w:rPr>
        <w:t>Очевидно, что более точная оценка количества велосипедов и парковочных мест, которых будет недоставать на каждой станции в определённое время в будущем, позволит построить более эффективный с точки зрения затрат или другой оптимизируемой в модели величины маршрут перераспределения велосипедов. Решение этой задачи осложняется конечным количеством парковочных мест на велостанциях, вследствие чего реальный спрос на велосипеды и парковочные места не всегда наблюдаем. Изу</w:t>
      </w:r>
      <w:r w:rsidR="00165435" w:rsidRPr="00B928E3">
        <w:rPr>
          <w:color w:val="000000" w:themeColor="text1"/>
          <w:sz w:val="28"/>
          <w:szCs w:val="28"/>
        </w:rPr>
        <w:t>чив</w:t>
      </w:r>
      <w:r w:rsidR="00A76275" w:rsidRPr="00B928E3">
        <w:rPr>
          <w:color w:val="000000" w:themeColor="text1"/>
          <w:sz w:val="28"/>
          <w:szCs w:val="28"/>
        </w:rPr>
        <w:t xml:space="preserve"> корпус академических публикаций, в которых строятся предсказательные модели для станционных </w:t>
      </w:r>
      <w:proofErr w:type="spellStart"/>
      <w:r w:rsidR="00A76275" w:rsidRPr="00B928E3">
        <w:rPr>
          <w:color w:val="000000" w:themeColor="text1"/>
          <w:sz w:val="28"/>
          <w:szCs w:val="28"/>
        </w:rPr>
        <w:t>велопрокатов</w:t>
      </w:r>
      <w:proofErr w:type="spellEnd"/>
      <w:r w:rsidR="00A76275" w:rsidRPr="00B928E3">
        <w:rPr>
          <w:color w:val="000000" w:themeColor="text1"/>
          <w:sz w:val="28"/>
          <w:szCs w:val="28"/>
        </w:rPr>
        <w:t xml:space="preserve">, </w:t>
      </w:r>
      <w:r w:rsidR="00165435" w:rsidRPr="00B928E3">
        <w:rPr>
          <w:color w:val="000000" w:themeColor="text1"/>
          <w:sz w:val="28"/>
          <w:szCs w:val="28"/>
        </w:rPr>
        <w:t xml:space="preserve">авторы данной работы </w:t>
      </w:r>
      <w:r w:rsidR="00A76275" w:rsidRPr="00B928E3">
        <w:rPr>
          <w:color w:val="000000" w:themeColor="text1"/>
          <w:sz w:val="28"/>
          <w:szCs w:val="28"/>
        </w:rPr>
        <w:t xml:space="preserve">не </w:t>
      </w:r>
      <w:r w:rsidR="00165435" w:rsidRPr="00B928E3">
        <w:rPr>
          <w:color w:val="000000" w:themeColor="text1"/>
          <w:sz w:val="28"/>
          <w:szCs w:val="28"/>
        </w:rPr>
        <w:t xml:space="preserve">обнаружили прямого подхода к решению этой проблемы; предлагаемый в работе подход позволит впервые оценить реальные объёмы спроса на отдельных станциях </w:t>
      </w:r>
      <w:proofErr w:type="spellStart"/>
      <w:r w:rsidR="00165435" w:rsidRPr="00B928E3">
        <w:rPr>
          <w:color w:val="000000" w:themeColor="text1"/>
          <w:sz w:val="28"/>
          <w:szCs w:val="28"/>
        </w:rPr>
        <w:t>велопроката</w:t>
      </w:r>
      <w:proofErr w:type="spellEnd"/>
      <w:r w:rsidR="00165435" w:rsidRPr="00B928E3">
        <w:rPr>
          <w:color w:val="000000" w:themeColor="text1"/>
          <w:sz w:val="28"/>
          <w:szCs w:val="28"/>
        </w:rPr>
        <w:t xml:space="preserve"> на основе не использованных ранее данных дублинского городского проката </w:t>
      </w:r>
      <w:proofErr w:type="spellStart"/>
      <w:r w:rsidR="00165435" w:rsidRPr="00B928E3">
        <w:rPr>
          <w:color w:val="000000" w:themeColor="text1"/>
          <w:sz w:val="28"/>
          <w:szCs w:val="28"/>
        </w:rPr>
        <w:t>dublinbikes</w:t>
      </w:r>
      <w:proofErr w:type="spellEnd"/>
      <w:r w:rsidR="00165435" w:rsidRPr="00B928E3">
        <w:rPr>
          <w:color w:val="000000" w:themeColor="text1"/>
          <w:sz w:val="28"/>
          <w:szCs w:val="28"/>
        </w:rPr>
        <w:t xml:space="preserve">. </w:t>
      </w:r>
    </w:p>
    <w:p w14:paraId="14E7F8C1" w14:textId="759E10DA" w:rsidR="003717B8" w:rsidRPr="00B928E3" w:rsidRDefault="002C1CB8" w:rsidP="00B928E3">
      <w:pPr>
        <w:spacing w:line="360" w:lineRule="auto"/>
        <w:rPr>
          <w:b/>
          <w:sz w:val="28"/>
          <w:szCs w:val="28"/>
        </w:rPr>
      </w:pPr>
      <w:r w:rsidRPr="00B928E3">
        <w:rPr>
          <w:b/>
          <w:sz w:val="28"/>
          <w:szCs w:val="28"/>
        </w:rPr>
        <w:t>Обзор литературы.</w:t>
      </w:r>
    </w:p>
    <w:p w14:paraId="08F3AEC9" w14:textId="77777777" w:rsidR="00CE1B35" w:rsidRPr="00B928E3" w:rsidRDefault="00CE1B35" w:rsidP="00B928E3">
      <w:pPr>
        <w:spacing w:line="360" w:lineRule="auto"/>
        <w:rPr>
          <w:b/>
          <w:sz w:val="28"/>
          <w:szCs w:val="28"/>
        </w:rPr>
      </w:pPr>
    </w:p>
    <w:p w14:paraId="6AA792D9" w14:textId="56C128F9" w:rsidR="0033469C" w:rsidRPr="00B928E3" w:rsidRDefault="0033469C" w:rsidP="00B928E3">
      <w:pPr>
        <w:spacing w:line="360" w:lineRule="auto"/>
        <w:rPr>
          <w:b/>
          <w:color w:val="000000" w:themeColor="text1"/>
          <w:sz w:val="28"/>
          <w:szCs w:val="28"/>
        </w:rPr>
      </w:pPr>
      <w:r w:rsidRPr="00B928E3">
        <w:rPr>
          <w:b/>
          <w:color w:val="000000" w:themeColor="text1"/>
          <w:sz w:val="28"/>
          <w:szCs w:val="28"/>
        </w:rPr>
        <w:t>Прогнозирование</w:t>
      </w:r>
      <w:r w:rsidRPr="00B928E3">
        <w:rPr>
          <w:b/>
          <w:color w:val="000000" w:themeColor="text1"/>
          <w:sz w:val="28"/>
          <w:szCs w:val="28"/>
        </w:rPr>
        <w:t xml:space="preserve"> </w:t>
      </w:r>
      <w:r w:rsidRPr="00B928E3">
        <w:rPr>
          <w:b/>
          <w:color w:val="000000" w:themeColor="text1"/>
          <w:sz w:val="28"/>
          <w:szCs w:val="28"/>
        </w:rPr>
        <w:t>загруженности станций</w:t>
      </w:r>
      <w:r w:rsidRPr="00B928E3">
        <w:rPr>
          <w:b/>
          <w:color w:val="000000" w:themeColor="text1"/>
          <w:sz w:val="28"/>
          <w:szCs w:val="28"/>
        </w:rPr>
        <w:t xml:space="preserve"> </w:t>
      </w:r>
      <w:proofErr w:type="spellStart"/>
      <w:r w:rsidRPr="00B928E3">
        <w:rPr>
          <w:b/>
          <w:color w:val="000000" w:themeColor="text1"/>
          <w:sz w:val="28"/>
          <w:szCs w:val="28"/>
        </w:rPr>
        <w:t>велопроката</w:t>
      </w:r>
      <w:proofErr w:type="spellEnd"/>
      <w:r w:rsidRPr="00B928E3">
        <w:rPr>
          <w:b/>
          <w:color w:val="000000" w:themeColor="text1"/>
          <w:sz w:val="28"/>
          <w:szCs w:val="28"/>
        </w:rPr>
        <w:t>.</w:t>
      </w:r>
    </w:p>
    <w:p w14:paraId="1AAC0C3E" w14:textId="77777777" w:rsidR="0033469C" w:rsidRPr="00B928E3" w:rsidRDefault="0033469C" w:rsidP="00B928E3">
      <w:pPr>
        <w:spacing w:line="360" w:lineRule="auto"/>
        <w:rPr>
          <w:b/>
          <w:sz w:val="28"/>
          <w:szCs w:val="28"/>
        </w:rPr>
      </w:pPr>
    </w:p>
    <w:p w14:paraId="3D02B59B" w14:textId="61BDE7E7" w:rsidR="0033469C" w:rsidRPr="00B928E3" w:rsidRDefault="0033469C" w:rsidP="00B928E3">
      <w:pPr>
        <w:spacing w:line="360" w:lineRule="auto"/>
        <w:rPr>
          <w:b/>
          <w:color w:val="FF0000"/>
          <w:sz w:val="28"/>
          <w:szCs w:val="28"/>
        </w:rPr>
      </w:pPr>
      <w:r w:rsidRPr="00B928E3">
        <w:rPr>
          <w:b/>
          <w:color w:val="FF0000"/>
          <w:sz w:val="28"/>
          <w:szCs w:val="28"/>
        </w:rPr>
        <w:t xml:space="preserve">Тут написать в конце этой </w:t>
      </w:r>
      <w:proofErr w:type="spellStart"/>
      <w:r w:rsidRPr="00B928E3">
        <w:rPr>
          <w:b/>
          <w:color w:val="FF0000"/>
          <w:sz w:val="28"/>
          <w:szCs w:val="28"/>
        </w:rPr>
        <w:t>подглавы</w:t>
      </w:r>
      <w:proofErr w:type="spellEnd"/>
      <w:r w:rsidRPr="00B928E3">
        <w:rPr>
          <w:b/>
          <w:color w:val="FF0000"/>
          <w:sz w:val="28"/>
          <w:szCs w:val="28"/>
        </w:rPr>
        <w:t xml:space="preserve"> про то, что уже есть системы, прогнозирующие количество </w:t>
      </w:r>
      <w:proofErr w:type="spellStart"/>
      <w:r w:rsidRPr="00B928E3">
        <w:rPr>
          <w:b/>
          <w:color w:val="FF0000"/>
          <w:sz w:val="28"/>
          <w:szCs w:val="28"/>
        </w:rPr>
        <w:t>великов</w:t>
      </w:r>
      <w:proofErr w:type="spellEnd"/>
      <w:r w:rsidRPr="00B928E3">
        <w:rPr>
          <w:b/>
          <w:color w:val="FF0000"/>
          <w:sz w:val="28"/>
          <w:szCs w:val="28"/>
        </w:rPr>
        <w:t xml:space="preserve"> через х минут, но они игнорируют ненаблюдаемый спрос. И ещё что есть предсказания бинарной переменной будет загружено – не будет загружено, но в этом не много смысла.</w:t>
      </w:r>
      <w:r w:rsidR="00B928E3" w:rsidRPr="00B928E3">
        <w:rPr>
          <w:b/>
          <w:color w:val="FF0000"/>
          <w:sz w:val="28"/>
          <w:szCs w:val="28"/>
        </w:rPr>
        <w:t xml:space="preserve"> Найти к этому статьи </w:t>
      </w:r>
      <w:proofErr w:type="spellStart"/>
      <w:r w:rsidR="00B928E3" w:rsidRPr="00B928E3">
        <w:rPr>
          <w:b/>
          <w:color w:val="FF0000"/>
          <w:sz w:val="28"/>
          <w:szCs w:val="28"/>
        </w:rPr>
        <w:t>мб</w:t>
      </w:r>
      <w:proofErr w:type="spellEnd"/>
      <w:r w:rsidR="00B928E3" w:rsidRPr="00B928E3">
        <w:rPr>
          <w:b/>
          <w:color w:val="FF0000"/>
          <w:sz w:val="28"/>
          <w:szCs w:val="28"/>
        </w:rPr>
        <w:t>.</w:t>
      </w:r>
    </w:p>
    <w:p w14:paraId="2BFDC079" w14:textId="77777777" w:rsidR="0033469C" w:rsidRPr="00B928E3" w:rsidRDefault="0033469C" w:rsidP="00B928E3">
      <w:pPr>
        <w:spacing w:line="360" w:lineRule="auto"/>
        <w:rPr>
          <w:b/>
          <w:sz w:val="28"/>
          <w:szCs w:val="28"/>
        </w:rPr>
      </w:pPr>
    </w:p>
    <w:p w14:paraId="223ED14B" w14:textId="1B7F1267" w:rsidR="003717B8" w:rsidRPr="00B928E3" w:rsidRDefault="00CE1B35" w:rsidP="00B928E3">
      <w:pPr>
        <w:spacing w:line="360" w:lineRule="auto"/>
        <w:rPr>
          <w:sz w:val="28"/>
          <w:szCs w:val="28"/>
        </w:rPr>
      </w:pPr>
      <w:proofErr w:type="spellStart"/>
      <w:r w:rsidRPr="00B928E3">
        <w:rPr>
          <w:sz w:val="28"/>
          <w:szCs w:val="28"/>
        </w:rPr>
        <w:t>Деанонимизация</w:t>
      </w:r>
      <w:proofErr w:type="spellEnd"/>
      <w:r w:rsidRPr="00B928E3">
        <w:rPr>
          <w:sz w:val="28"/>
          <w:szCs w:val="28"/>
        </w:rPr>
        <w:t xml:space="preserve"> пользователей и внедрение информационных технологий в системы </w:t>
      </w:r>
      <w:proofErr w:type="spellStart"/>
      <w:r w:rsidRPr="00B928E3">
        <w:rPr>
          <w:sz w:val="28"/>
          <w:szCs w:val="28"/>
        </w:rPr>
        <w:t>велопроката</w:t>
      </w:r>
      <w:proofErr w:type="spellEnd"/>
      <w:r w:rsidRPr="00B928E3">
        <w:rPr>
          <w:sz w:val="28"/>
          <w:szCs w:val="28"/>
        </w:rPr>
        <w:t xml:space="preserve"> к концу 2000-х годов позволили операторам проката собирать информацию о клиентах и совершаемых ими поездках, что привлекло внимание к </w:t>
      </w:r>
      <w:proofErr w:type="spellStart"/>
      <w:r w:rsidRPr="00B928E3">
        <w:rPr>
          <w:sz w:val="28"/>
          <w:szCs w:val="28"/>
        </w:rPr>
        <w:t>бай</w:t>
      </w:r>
      <w:r w:rsidR="00461C9B" w:rsidRPr="00B928E3">
        <w:rPr>
          <w:sz w:val="28"/>
          <w:szCs w:val="28"/>
        </w:rPr>
        <w:t>кшерингу</w:t>
      </w:r>
      <w:proofErr w:type="spellEnd"/>
      <w:r w:rsidR="00461C9B" w:rsidRPr="00B928E3">
        <w:rPr>
          <w:sz w:val="28"/>
          <w:szCs w:val="28"/>
        </w:rPr>
        <w:t xml:space="preserve"> в академической литературе. На настоящий момент опубликовано значительное количество статей, посвящённых предсказанию загруженности велостанций</w:t>
      </w:r>
      <w:r w:rsidR="005F768B" w:rsidRPr="00B928E3">
        <w:rPr>
          <w:sz w:val="28"/>
          <w:szCs w:val="28"/>
        </w:rPr>
        <w:t xml:space="preserve">. </w:t>
      </w:r>
      <w:r w:rsidR="00405713" w:rsidRPr="00B928E3">
        <w:rPr>
          <w:sz w:val="28"/>
          <w:szCs w:val="28"/>
        </w:rPr>
        <w:t xml:space="preserve">Публикация </w:t>
      </w:r>
      <w:r w:rsidR="00461C9B" w:rsidRPr="00B928E3">
        <w:rPr>
          <w:sz w:val="28"/>
          <w:szCs w:val="28"/>
        </w:rPr>
        <w:t xml:space="preserve">под авторством </w:t>
      </w:r>
      <w:r w:rsidR="00461C9B" w:rsidRPr="00B928E3">
        <w:rPr>
          <w:sz w:val="28"/>
          <w:szCs w:val="28"/>
          <w:lang w:val="en-US"/>
        </w:rPr>
        <w:t>Froehlich</w:t>
      </w:r>
      <w:r w:rsidR="00461C9B" w:rsidRPr="00B928E3">
        <w:rPr>
          <w:sz w:val="28"/>
          <w:szCs w:val="28"/>
        </w:rPr>
        <w:t xml:space="preserve">, </w:t>
      </w:r>
      <w:r w:rsidR="00461C9B" w:rsidRPr="00B928E3">
        <w:rPr>
          <w:sz w:val="28"/>
          <w:szCs w:val="28"/>
          <w:lang w:val="en-US"/>
        </w:rPr>
        <w:t>Neumann</w:t>
      </w:r>
      <w:r w:rsidR="00461C9B" w:rsidRPr="00B928E3">
        <w:rPr>
          <w:sz w:val="28"/>
          <w:szCs w:val="28"/>
        </w:rPr>
        <w:t xml:space="preserve">, </w:t>
      </w:r>
      <w:r w:rsidR="00461C9B" w:rsidRPr="00B928E3">
        <w:rPr>
          <w:sz w:val="28"/>
          <w:szCs w:val="28"/>
          <w:lang w:val="en-US"/>
        </w:rPr>
        <w:t>Oliver</w:t>
      </w:r>
      <w:r w:rsidR="00112779" w:rsidRPr="00B928E3">
        <w:rPr>
          <w:sz w:val="28"/>
          <w:szCs w:val="28"/>
        </w:rPr>
        <w:t xml:space="preserve"> (2009)</w:t>
      </w:r>
      <w:r w:rsidR="00405713" w:rsidRPr="00B928E3">
        <w:rPr>
          <w:sz w:val="28"/>
          <w:szCs w:val="28"/>
        </w:rPr>
        <w:t xml:space="preserve"> одной из первых обращает внимание на потенциал использования цифровой информации для выявления закономерностей в использовании велостанций на примере </w:t>
      </w:r>
      <w:proofErr w:type="spellStart"/>
      <w:r w:rsidR="00405713" w:rsidRPr="00B928E3">
        <w:rPr>
          <w:sz w:val="28"/>
          <w:szCs w:val="28"/>
        </w:rPr>
        <w:t>велопроката</w:t>
      </w:r>
      <w:proofErr w:type="spellEnd"/>
      <w:r w:rsidR="00405713" w:rsidRPr="00B928E3">
        <w:rPr>
          <w:sz w:val="28"/>
          <w:szCs w:val="28"/>
        </w:rPr>
        <w:t xml:space="preserve"> </w:t>
      </w:r>
      <w:proofErr w:type="spellStart"/>
      <w:r w:rsidR="00405713" w:rsidRPr="00B928E3">
        <w:rPr>
          <w:sz w:val="28"/>
          <w:szCs w:val="28"/>
          <w:lang w:val="en-US"/>
        </w:rPr>
        <w:t>Bicing</w:t>
      </w:r>
      <w:proofErr w:type="spellEnd"/>
      <w:r w:rsidR="00405713" w:rsidRPr="00B928E3">
        <w:rPr>
          <w:sz w:val="28"/>
          <w:szCs w:val="28"/>
        </w:rPr>
        <w:t xml:space="preserve">, запущенного в Барселоне в 2007 году. Авторы применяют иерархическую кластеризацию для группировки станций на основе их загруженности в течение дня. Пространственный анализ результатов показывает, что паттерны использования </w:t>
      </w:r>
      <w:proofErr w:type="spellStart"/>
      <w:r w:rsidR="00405713" w:rsidRPr="00B928E3">
        <w:rPr>
          <w:sz w:val="28"/>
          <w:szCs w:val="28"/>
        </w:rPr>
        <w:t>велопроката</w:t>
      </w:r>
      <w:proofErr w:type="spellEnd"/>
      <w:r w:rsidR="00405713" w:rsidRPr="00B928E3">
        <w:rPr>
          <w:sz w:val="28"/>
          <w:szCs w:val="28"/>
        </w:rPr>
        <w:t xml:space="preserve"> различны для центральной части города и его периферии. Результаты применённой в этой статье для предсказания числа велосипедов на станциях Байесовская сеть превосходят по точности прогнозирование историческим средним значением.</w:t>
      </w:r>
    </w:p>
    <w:p w14:paraId="7E40EADD" w14:textId="77777777" w:rsidR="00405713" w:rsidRPr="00B928E3" w:rsidRDefault="00405713" w:rsidP="00B928E3">
      <w:pPr>
        <w:spacing w:line="360" w:lineRule="auto"/>
        <w:rPr>
          <w:sz w:val="28"/>
          <w:szCs w:val="28"/>
        </w:rPr>
      </w:pPr>
    </w:p>
    <w:p w14:paraId="60C92928" w14:textId="77777777" w:rsidR="00A3786A" w:rsidRPr="00B928E3" w:rsidRDefault="004A57F6" w:rsidP="00B928E3">
      <w:pPr>
        <w:spacing w:line="360" w:lineRule="auto"/>
        <w:rPr>
          <w:rFonts w:eastAsia="Adobe Ming Std L"/>
          <w:color w:val="000000" w:themeColor="text1"/>
          <w:sz w:val="28"/>
          <w:szCs w:val="28"/>
          <w:lang w:val="en-US"/>
        </w:rPr>
      </w:pPr>
      <w:r w:rsidRPr="00B928E3">
        <w:rPr>
          <w:sz w:val="28"/>
          <w:szCs w:val="28"/>
        </w:rPr>
        <w:t xml:space="preserve">Значительная часть ранних исследований, опубликованных после этой пилотной статьи, использует модели временных рядов. </w:t>
      </w:r>
      <w:proofErr w:type="spellStart"/>
      <w:r w:rsidRPr="00B928E3">
        <w:rPr>
          <w:sz w:val="28"/>
          <w:szCs w:val="28"/>
          <w:lang w:val="en-US"/>
        </w:rPr>
        <w:t>Bognat</w:t>
      </w:r>
      <w:proofErr w:type="spellEnd"/>
      <w:r w:rsidRPr="00B928E3">
        <w:rPr>
          <w:sz w:val="28"/>
          <w:szCs w:val="28"/>
          <w:lang w:val="en-US"/>
        </w:rPr>
        <w:t xml:space="preserve"> et al. (2009) </w:t>
      </w:r>
      <w:r w:rsidRPr="00B928E3">
        <w:rPr>
          <w:sz w:val="28"/>
          <w:szCs w:val="28"/>
        </w:rPr>
        <w:t>моделирует</w:t>
      </w:r>
      <w:r w:rsidRPr="00B928E3">
        <w:rPr>
          <w:sz w:val="28"/>
          <w:szCs w:val="28"/>
          <w:lang w:val="en-US"/>
        </w:rPr>
        <w:t xml:space="preserve"> </w:t>
      </w:r>
      <w:r w:rsidR="0084545E" w:rsidRPr="00B928E3">
        <w:rPr>
          <w:sz w:val="28"/>
          <w:szCs w:val="28"/>
        </w:rPr>
        <w:t>отток</w:t>
      </w:r>
      <w:r w:rsidR="0084545E" w:rsidRPr="00B928E3">
        <w:rPr>
          <w:sz w:val="28"/>
          <w:szCs w:val="28"/>
          <w:lang w:val="en-US"/>
        </w:rPr>
        <w:t xml:space="preserve"> </w:t>
      </w:r>
      <w:r w:rsidR="0084545E" w:rsidRPr="00B928E3">
        <w:rPr>
          <w:sz w:val="28"/>
          <w:szCs w:val="28"/>
        </w:rPr>
        <w:t>велосипедистов</w:t>
      </w:r>
      <w:r w:rsidR="0084545E" w:rsidRPr="00B928E3">
        <w:rPr>
          <w:sz w:val="28"/>
          <w:szCs w:val="28"/>
          <w:lang w:val="en-US"/>
        </w:rPr>
        <w:t xml:space="preserve"> </w:t>
      </w:r>
      <w:r w:rsidR="0084545E" w:rsidRPr="00B928E3">
        <w:rPr>
          <w:sz w:val="28"/>
          <w:szCs w:val="28"/>
        </w:rPr>
        <w:t>со</w:t>
      </w:r>
      <w:r w:rsidR="0084545E" w:rsidRPr="00B928E3">
        <w:rPr>
          <w:sz w:val="28"/>
          <w:szCs w:val="28"/>
          <w:lang w:val="en-US"/>
        </w:rPr>
        <w:t xml:space="preserve"> </w:t>
      </w:r>
      <w:r w:rsidR="0084545E" w:rsidRPr="00B928E3">
        <w:rPr>
          <w:sz w:val="28"/>
          <w:szCs w:val="28"/>
        </w:rPr>
        <w:t>станции</w:t>
      </w:r>
      <w:r w:rsidR="0084545E" w:rsidRPr="00B928E3">
        <w:rPr>
          <w:sz w:val="28"/>
          <w:szCs w:val="28"/>
          <w:lang w:val="en-US"/>
        </w:rPr>
        <w:t xml:space="preserve"> </w:t>
      </w:r>
      <w:r w:rsidR="0084545E" w:rsidRPr="00B928E3">
        <w:rPr>
          <w:sz w:val="28"/>
          <w:szCs w:val="28"/>
        </w:rPr>
        <w:t>как</w:t>
      </w:r>
      <w:r w:rsidR="0084545E" w:rsidRPr="00B928E3">
        <w:rPr>
          <w:sz w:val="28"/>
          <w:szCs w:val="28"/>
          <w:lang w:val="en-US"/>
        </w:rPr>
        <w:t xml:space="preserve"> </w:t>
      </w:r>
      <w:proofErr w:type="spellStart"/>
      <w:r w:rsidR="00A3786A" w:rsidRPr="00B928E3">
        <w:rPr>
          <w:rFonts w:eastAsia="Adobe Ming Std L"/>
          <w:color w:val="FF0000"/>
          <w:sz w:val="28"/>
          <w:szCs w:val="28"/>
          <w:lang w:val="en-US"/>
        </w:rPr>
        <w:t>Bognat</w:t>
      </w:r>
      <w:proofErr w:type="spellEnd"/>
      <w:r w:rsidR="00A3786A" w:rsidRPr="00B928E3">
        <w:rPr>
          <w:rFonts w:eastAsia="Adobe Ming Std L"/>
          <w:color w:val="FF0000"/>
          <w:sz w:val="28"/>
          <w:szCs w:val="28"/>
          <w:lang w:val="en-US"/>
        </w:rPr>
        <w:t xml:space="preserve">, </w:t>
      </w:r>
      <w:proofErr w:type="spellStart"/>
      <w:r w:rsidR="00A3786A" w:rsidRPr="00B928E3">
        <w:rPr>
          <w:rFonts w:eastAsia="Adobe Ming Std L"/>
          <w:color w:val="FF0000"/>
          <w:sz w:val="28"/>
          <w:szCs w:val="28"/>
          <w:lang w:val="en-US"/>
        </w:rPr>
        <w:t>Abry</w:t>
      </w:r>
      <w:proofErr w:type="spellEnd"/>
      <w:r w:rsidR="00A3786A" w:rsidRPr="00B928E3">
        <w:rPr>
          <w:rFonts w:eastAsia="Adobe Ming Std L"/>
          <w:color w:val="FF0000"/>
          <w:sz w:val="28"/>
          <w:szCs w:val="28"/>
          <w:lang w:val="en-US"/>
        </w:rPr>
        <w:t xml:space="preserve">, </w:t>
      </w:r>
      <w:proofErr w:type="spellStart"/>
      <w:r w:rsidR="00A3786A" w:rsidRPr="00B928E3">
        <w:rPr>
          <w:rFonts w:eastAsia="Adobe Ming Std L"/>
          <w:color w:val="FF0000"/>
          <w:sz w:val="28"/>
          <w:szCs w:val="28"/>
          <w:lang w:val="en-US"/>
        </w:rPr>
        <w:t>Flandrin</w:t>
      </w:r>
      <w:proofErr w:type="spellEnd"/>
      <w:r w:rsidR="00A3786A" w:rsidRPr="00B928E3">
        <w:rPr>
          <w:rFonts w:eastAsia="Adobe Ming Std L"/>
          <w:color w:val="FF0000"/>
          <w:sz w:val="28"/>
          <w:szCs w:val="28"/>
          <w:lang w:val="en-US"/>
        </w:rPr>
        <w:t xml:space="preserve"> (2011) conducted </w:t>
      </w:r>
      <w:proofErr w:type="spellStart"/>
      <w:r w:rsidR="00A3786A" w:rsidRPr="00B928E3">
        <w:rPr>
          <w:rFonts w:eastAsia="Adobe Ming Std L"/>
          <w:color w:val="FF0000"/>
          <w:sz w:val="28"/>
          <w:szCs w:val="28"/>
          <w:lang w:val="en-US"/>
        </w:rPr>
        <w:t>clusterization</w:t>
      </w:r>
      <w:proofErr w:type="spellEnd"/>
      <w:r w:rsidR="00A3786A" w:rsidRPr="00B928E3">
        <w:rPr>
          <w:rFonts w:eastAsia="Adobe Ming Std L"/>
          <w:color w:val="FF0000"/>
          <w:sz w:val="28"/>
          <w:szCs w:val="28"/>
          <w:lang w:val="en-US"/>
        </w:rPr>
        <w:t xml:space="preserve"> similar to an already mentioned work of Froehlich et al., but using a rich dataset published by </w:t>
      </w:r>
      <w:proofErr w:type="spellStart"/>
      <w:r w:rsidR="00A3786A" w:rsidRPr="00B928E3">
        <w:rPr>
          <w:rFonts w:eastAsia="Adobe Ming Std L"/>
          <w:color w:val="FF0000"/>
          <w:sz w:val="28"/>
          <w:szCs w:val="28"/>
          <w:lang w:val="en-US"/>
        </w:rPr>
        <w:t>Vélo’v</w:t>
      </w:r>
      <w:proofErr w:type="spellEnd"/>
      <w:r w:rsidR="00A3786A" w:rsidRPr="00B928E3">
        <w:rPr>
          <w:rFonts w:eastAsia="Adobe Ming Std L"/>
          <w:color w:val="FF0000"/>
          <w:sz w:val="28"/>
          <w:szCs w:val="28"/>
          <w:lang w:val="en-US"/>
        </w:rPr>
        <w:t xml:space="preserve">, bike-sharing service in Lyon, France. </w:t>
      </w:r>
    </w:p>
    <w:p w14:paraId="51893F19" w14:textId="53800F6C" w:rsidR="003717B8" w:rsidRPr="00B928E3" w:rsidRDefault="003717B8" w:rsidP="00B928E3">
      <w:pPr>
        <w:spacing w:line="360" w:lineRule="auto"/>
        <w:rPr>
          <w:sz w:val="28"/>
          <w:szCs w:val="28"/>
          <w:lang w:val="en-US"/>
        </w:rPr>
      </w:pPr>
    </w:p>
    <w:p w14:paraId="203CDFFD" w14:textId="0782DD79" w:rsidR="00A3786A" w:rsidRPr="00B928E3" w:rsidRDefault="00A3786A" w:rsidP="00B928E3">
      <w:pPr>
        <w:spacing w:line="360" w:lineRule="auto"/>
        <w:rPr>
          <w:color w:val="000000" w:themeColor="text1"/>
          <w:sz w:val="28"/>
          <w:szCs w:val="28"/>
        </w:rPr>
      </w:pPr>
      <w:r w:rsidRPr="00B928E3">
        <w:rPr>
          <w:color w:val="000000" w:themeColor="text1"/>
          <w:sz w:val="28"/>
          <w:szCs w:val="28"/>
        </w:rPr>
        <w:t xml:space="preserve">С появлением большего количества открытых данных </w:t>
      </w:r>
      <w:proofErr w:type="spellStart"/>
      <w:r w:rsidRPr="00B928E3">
        <w:rPr>
          <w:color w:val="000000" w:themeColor="text1"/>
          <w:sz w:val="28"/>
          <w:szCs w:val="28"/>
        </w:rPr>
        <w:t>велопрокатов</w:t>
      </w:r>
      <w:proofErr w:type="spellEnd"/>
      <w:r w:rsidRPr="00B928E3">
        <w:rPr>
          <w:color w:val="000000" w:themeColor="text1"/>
          <w:sz w:val="28"/>
          <w:szCs w:val="28"/>
        </w:rPr>
        <w:t xml:space="preserve"> набирают популярность эконометрическое моделирование и методы машинного обучения для предсказания спроса на </w:t>
      </w:r>
      <w:proofErr w:type="spellStart"/>
      <w:r w:rsidRPr="00B928E3">
        <w:rPr>
          <w:color w:val="000000" w:themeColor="text1"/>
          <w:sz w:val="28"/>
          <w:szCs w:val="28"/>
        </w:rPr>
        <w:t>велошеринг</w:t>
      </w:r>
      <w:proofErr w:type="spellEnd"/>
      <w:r w:rsidRPr="00B928E3">
        <w:rPr>
          <w:color w:val="000000" w:themeColor="text1"/>
          <w:sz w:val="28"/>
          <w:szCs w:val="28"/>
        </w:rPr>
        <w:t xml:space="preserve">. Так, </w:t>
      </w:r>
      <w:proofErr w:type="spellStart"/>
      <w:r w:rsidRPr="00B928E3">
        <w:rPr>
          <w:color w:val="000000" w:themeColor="text1"/>
          <w:sz w:val="28"/>
          <w:szCs w:val="28"/>
          <w:lang w:val="en-US"/>
        </w:rPr>
        <w:t>Mauer</w:t>
      </w:r>
      <w:proofErr w:type="spellEnd"/>
      <w:r w:rsidRPr="00B928E3">
        <w:rPr>
          <w:color w:val="000000" w:themeColor="text1"/>
          <w:sz w:val="28"/>
          <w:szCs w:val="28"/>
        </w:rPr>
        <w:t xml:space="preserve"> (2011) отбирает ряд экономических и демографических характеристик местоположения разных велостанций, </w:t>
      </w:r>
      <w:r w:rsidR="00F82008" w:rsidRPr="00B928E3">
        <w:rPr>
          <w:color w:val="000000" w:themeColor="text1"/>
          <w:sz w:val="28"/>
          <w:szCs w:val="28"/>
        </w:rPr>
        <w:t xml:space="preserve">строит </w:t>
      </w:r>
      <w:proofErr w:type="spellStart"/>
      <w:r w:rsidR="00F82008" w:rsidRPr="00B928E3">
        <w:rPr>
          <w:color w:val="000000" w:themeColor="text1"/>
          <w:sz w:val="28"/>
          <w:szCs w:val="28"/>
        </w:rPr>
        <w:t>логлинейную</w:t>
      </w:r>
      <w:proofErr w:type="spellEnd"/>
      <w:r w:rsidR="00F82008" w:rsidRPr="00B928E3">
        <w:rPr>
          <w:color w:val="000000" w:themeColor="text1"/>
          <w:sz w:val="28"/>
          <w:szCs w:val="28"/>
        </w:rPr>
        <w:t xml:space="preserve"> регрессионную модель</w:t>
      </w:r>
      <w:r w:rsidRPr="00B928E3">
        <w:rPr>
          <w:color w:val="000000" w:themeColor="text1"/>
          <w:sz w:val="28"/>
          <w:szCs w:val="28"/>
        </w:rPr>
        <w:t xml:space="preserve"> и делает выводы, что доход, плотность числа</w:t>
      </w:r>
      <w:bookmarkStart w:id="0" w:name="_GoBack"/>
      <w:bookmarkEnd w:id="0"/>
      <w:r w:rsidRPr="00B928E3">
        <w:rPr>
          <w:color w:val="000000" w:themeColor="text1"/>
          <w:sz w:val="28"/>
          <w:szCs w:val="28"/>
        </w:rPr>
        <w:t xml:space="preserve"> рабочих мест, количество автомобилей на число жителей, вместительность велостанции и другие факторы влияют на количество использований </w:t>
      </w:r>
      <w:proofErr w:type="spellStart"/>
      <w:r w:rsidRPr="00B928E3">
        <w:rPr>
          <w:color w:val="000000" w:themeColor="text1"/>
          <w:sz w:val="28"/>
          <w:szCs w:val="28"/>
        </w:rPr>
        <w:t>велопроката</w:t>
      </w:r>
      <w:proofErr w:type="spellEnd"/>
      <w:r w:rsidRPr="00B928E3">
        <w:rPr>
          <w:color w:val="000000" w:themeColor="text1"/>
          <w:sz w:val="28"/>
          <w:szCs w:val="28"/>
        </w:rPr>
        <w:t xml:space="preserve">. </w:t>
      </w:r>
      <w:proofErr w:type="spellStart"/>
      <w:r w:rsidRPr="00B928E3">
        <w:rPr>
          <w:color w:val="000000" w:themeColor="text1"/>
          <w:sz w:val="28"/>
          <w:szCs w:val="28"/>
          <w:lang w:val="en-US"/>
        </w:rPr>
        <w:t>Rixey</w:t>
      </w:r>
      <w:proofErr w:type="spellEnd"/>
      <w:r w:rsidRPr="00B928E3">
        <w:rPr>
          <w:color w:val="000000" w:themeColor="text1"/>
          <w:sz w:val="28"/>
          <w:szCs w:val="28"/>
        </w:rPr>
        <w:t xml:space="preserve"> (2013) </w:t>
      </w:r>
      <w:r w:rsidR="00F82008" w:rsidRPr="00B928E3">
        <w:rPr>
          <w:color w:val="000000" w:themeColor="text1"/>
          <w:sz w:val="28"/>
          <w:szCs w:val="28"/>
        </w:rPr>
        <w:t>использует многомерную линейную регрессию для объяснения того, как</w:t>
      </w:r>
      <w:r w:rsidR="00DA6275" w:rsidRPr="00B928E3">
        <w:rPr>
          <w:color w:val="000000" w:themeColor="text1"/>
          <w:sz w:val="28"/>
          <w:szCs w:val="28"/>
        </w:rPr>
        <w:t xml:space="preserve"> средний уровень образования</w:t>
      </w:r>
      <w:r w:rsidR="00F82008" w:rsidRPr="00B928E3">
        <w:rPr>
          <w:color w:val="000000" w:themeColor="text1"/>
          <w:sz w:val="28"/>
          <w:szCs w:val="28"/>
        </w:rPr>
        <w:t>, доход и число станций в районах влияет на ежемесячный объём спроса на велосипеды.</w:t>
      </w:r>
      <w:r w:rsidR="00DA6275" w:rsidRPr="00B928E3">
        <w:rPr>
          <w:color w:val="000000" w:themeColor="text1"/>
          <w:sz w:val="28"/>
          <w:szCs w:val="28"/>
        </w:rPr>
        <w:t xml:space="preserve"> Качественно новый подход одним из первых изложен в</w:t>
      </w:r>
      <w:r w:rsidR="00A00DF7" w:rsidRPr="00B928E3">
        <w:rPr>
          <w:color w:val="000000" w:themeColor="text1"/>
          <w:sz w:val="28"/>
          <w:szCs w:val="28"/>
        </w:rPr>
        <w:t xml:space="preserve"> </w:t>
      </w:r>
      <w:r w:rsidR="00DA6275" w:rsidRPr="00B928E3">
        <w:rPr>
          <w:color w:val="000000" w:themeColor="text1"/>
          <w:sz w:val="28"/>
          <w:szCs w:val="28"/>
          <w:lang w:val="en-US"/>
        </w:rPr>
        <w:t>A</w:t>
      </w:r>
      <w:r w:rsidR="00DA6275" w:rsidRPr="00B928E3">
        <w:rPr>
          <w:color w:val="000000" w:themeColor="text1"/>
          <w:sz w:val="28"/>
          <w:szCs w:val="28"/>
        </w:rPr>
        <w:t xml:space="preserve"> </w:t>
      </w:r>
      <w:r w:rsidR="00DA6275" w:rsidRPr="00B928E3">
        <w:rPr>
          <w:color w:val="000000" w:themeColor="text1"/>
          <w:sz w:val="28"/>
          <w:szCs w:val="28"/>
          <w:lang w:val="en-US"/>
        </w:rPr>
        <w:t>Faghih</w:t>
      </w:r>
      <w:r w:rsidR="00DA6275" w:rsidRPr="00B928E3">
        <w:rPr>
          <w:color w:val="000000" w:themeColor="text1"/>
          <w:sz w:val="28"/>
          <w:szCs w:val="28"/>
        </w:rPr>
        <w:t>-</w:t>
      </w:r>
      <w:r w:rsidR="00DA6275" w:rsidRPr="00B928E3">
        <w:rPr>
          <w:color w:val="000000" w:themeColor="text1"/>
          <w:sz w:val="28"/>
          <w:szCs w:val="28"/>
          <w:lang w:val="en-US"/>
        </w:rPr>
        <w:t>Imani</w:t>
      </w:r>
      <w:r w:rsidR="00DA6275" w:rsidRPr="00B928E3">
        <w:rPr>
          <w:color w:val="000000" w:themeColor="text1"/>
          <w:sz w:val="28"/>
          <w:szCs w:val="28"/>
        </w:rPr>
        <w:t xml:space="preserve"> (2014), где авторами построены отдельные для каждой станции смешанные линейные модели и использованы время, погодные признаки и признаки, характеризующие использование окружающей станцию территории. В ряде статей показано значимое влияние наличия и концентрации развлекательных учреждений и популярных среди туристов мест на частоту использования станции (</w:t>
      </w:r>
      <w:proofErr w:type="spellStart"/>
      <w:r w:rsidR="00DA6275" w:rsidRPr="00B928E3">
        <w:rPr>
          <w:color w:val="000000" w:themeColor="text1"/>
          <w:sz w:val="28"/>
          <w:szCs w:val="28"/>
        </w:rPr>
        <w:t>Hampshire</w:t>
      </w:r>
      <w:proofErr w:type="spellEnd"/>
      <w:r w:rsidR="00DA6275" w:rsidRPr="00B928E3">
        <w:rPr>
          <w:color w:val="000000" w:themeColor="text1"/>
          <w:sz w:val="28"/>
          <w:szCs w:val="28"/>
        </w:rPr>
        <w:t>, 2011).</w:t>
      </w:r>
    </w:p>
    <w:p w14:paraId="42771119" w14:textId="77777777" w:rsidR="00DA6275" w:rsidRPr="00B928E3" w:rsidRDefault="00DA6275" w:rsidP="00B928E3">
      <w:pPr>
        <w:spacing w:line="360" w:lineRule="auto"/>
        <w:rPr>
          <w:color w:val="000000" w:themeColor="text1"/>
          <w:sz w:val="28"/>
          <w:szCs w:val="28"/>
        </w:rPr>
      </w:pPr>
    </w:p>
    <w:p w14:paraId="2E00F792" w14:textId="77777777" w:rsidR="00772886" w:rsidRPr="00B928E3" w:rsidRDefault="00DA6275" w:rsidP="00B928E3">
      <w:pPr>
        <w:spacing w:line="360" w:lineRule="auto"/>
        <w:rPr>
          <w:color w:val="000000" w:themeColor="text1"/>
          <w:sz w:val="28"/>
          <w:szCs w:val="28"/>
        </w:rPr>
      </w:pPr>
      <w:r w:rsidRPr="00B928E3">
        <w:rPr>
          <w:color w:val="000000" w:themeColor="text1"/>
          <w:sz w:val="28"/>
          <w:szCs w:val="28"/>
        </w:rPr>
        <w:t xml:space="preserve">Значительный массив публикаций затрагивает проблему избытка спроса, и для моделирования таких ситуаций предлагаются как вероятностные модели, так и использование методов машинного обучения. Тем не менее эти работы фокусируются на предсказании факта избытка спроса, а не на величине этого избытка. Таким образом, преимущественно используются бинарные модели, которые выявляют ситуацию, когда на станции нет свободных парковочных мест, против ситуации, когда на станции есть свободные места. Аналогичная модель строится для того, чтобы научиться предсказывать, </w:t>
      </w:r>
      <w:r w:rsidR="00F679AD" w:rsidRPr="00B928E3">
        <w:rPr>
          <w:color w:val="000000" w:themeColor="text1"/>
          <w:sz w:val="28"/>
          <w:szCs w:val="28"/>
        </w:rPr>
        <w:t>когда</w:t>
      </w:r>
      <w:r w:rsidRPr="00B928E3">
        <w:rPr>
          <w:color w:val="000000" w:themeColor="text1"/>
          <w:sz w:val="28"/>
          <w:szCs w:val="28"/>
        </w:rPr>
        <w:t xml:space="preserve"> на станции не останется велосипедов. </w:t>
      </w:r>
      <w:r w:rsidR="00A811A4" w:rsidRPr="00B928E3">
        <w:rPr>
          <w:color w:val="000000" w:themeColor="text1"/>
          <w:sz w:val="28"/>
          <w:szCs w:val="28"/>
        </w:rPr>
        <w:t xml:space="preserve"> Так, публикация </w:t>
      </w:r>
      <w:r w:rsidR="00A811A4" w:rsidRPr="00B928E3">
        <w:rPr>
          <w:color w:val="000000" w:themeColor="text1"/>
          <w:sz w:val="28"/>
          <w:szCs w:val="28"/>
          <w:lang w:val="en-US"/>
        </w:rPr>
        <w:t>Chen</w:t>
      </w:r>
      <w:r w:rsidR="00A811A4" w:rsidRPr="00B928E3">
        <w:rPr>
          <w:color w:val="000000" w:themeColor="text1"/>
          <w:sz w:val="28"/>
          <w:szCs w:val="28"/>
        </w:rPr>
        <w:t xml:space="preserve"> </w:t>
      </w:r>
      <w:r w:rsidR="00A811A4" w:rsidRPr="00B928E3">
        <w:rPr>
          <w:color w:val="000000" w:themeColor="text1"/>
          <w:sz w:val="28"/>
          <w:szCs w:val="28"/>
          <w:lang w:val="en-US"/>
        </w:rPr>
        <w:t>et</w:t>
      </w:r>
      <w:r w:rsidR="00A811A4" w:rsidRPr="00B928E3">
        <w:rPr>
          <w:color w:val="000000" w:themeColor="text1"/>
          <w:sz w:val="28"/>
          <w:szCs w:val="28"/>
        </w:rPr>
        <w:t xml:space="preserve"> </w:t>
      </w:r>
      <w:r w:rsidR="00A811A4" w:rsidRPr="00B928E3">
        <w:rPr>
          <w:color w:val="000000" w:themeColor="text1"/>
          <w:sz w:val="28"/>
          <w:szCs w:val="28"/>
          <w:lang w:val="en-US"/>
        </w:rPr>
        <w:t>al</w:t>
      </w:r>
      <w:r w:rsidR="00A811A4" w:rsidRPr="00B928E3">
        <w:rPr>
          <w:color w:val="000000" w:themeColor="text1"/>
          <w:sz w:val="28"/>
          <w:szCs w:val="28"/>
        </w:rPr>
        <w:t xml:space="preserve">. (2016) предлагает динамическую </w:t>
      </w:r>
      <w:proofErr w:type="spellStart"/>
      <w:r w:rsidR="00A811A4" w:rsidRPr="00B928E3">
        <w:rPr>
          <w:color w:val="000000" w:themeColor="text1"/>
          <w:sz w:val="28"/>
          <w:szCs w:val="28"/>
        </w:rPr>
        <w:t>кластеризационную</w:t>
      </w:r>
      <w:proofErr w:type="spellEnd"/>
      <w:r w:rsidR="00A811A4" w:rsidRPr="00B928E3">
        <w:rPr>
          <w:color w:val="000000" w:themeColor="text1"/>
          <w:sz w:val="28"/>
          <w:szCs w:val="28"/>
        </w:rPr>
        <w:t xml:space="preserve"> модель для предсказания избытка спроса и сравнивает её результаты с базовыми моделями временных рядов и машинного обучения: </w:t>
      </w:r>
      <w:r w:rsidR="00A811A4" w:rsidRPr="00B928E3">
        <w:rPr>
          <w:color w:val="000000" w:themeColor="text1"/>
          <w:sz w:val="28"/>
          <w:szCs w:val="28"/>
          <w:lang w:val="en-US"/>
        </w:rPr>
        <w:t>ARIMA</w:t>
      </w:r>
      <w:r w:rsidR="00A811A4" w:rsidRPr="00B928E3">
        <w:rPr>
          <w:color w:val="000000" w:themeColor="text1"/>
          <w:sz w:val="28"/>
          <w:szCs w:val="28"/>
        </w:rPr>
        <w:t>, Байесовская сеть, иску</w:t>
      </w:r>
      <w:r w:rsidR="00772886" w:rsidRPr="00B928E3">
        <w:rPr>
          <w:color w:val="000000" w:themeColor="text1"/>
          <w:sz w:val="28"/>
          <w:szCs w:val="28"/>
        </w:rPr>
        <w:t xml:space="preserve">сственные </w:t>
      </w:r>
      <w:proofErr w:type="spellStart"/>
      <w:r w:rsidR="00772886" w:rsidRPr="00B928E3">
        <w:rPr>
          <w:color w:val="000000" w:themeColor="text1"/>
          <w:sz w:val="28"/>
          <w:szCs w:val="28"/>
        </w:rPr>
        <w:t>нейросети</w:t>
      </w:r>
      <w:proofErr w:type="spellEnd"/>
      <w:r w:rsidR="00772886" w:rsidRPr="00B928E3">
        <w:rPr>
          <w:color w:val="000000" w:themeColor="text1"/>
          <w:sz w:val="28"/>
          <w:szCs w:val="28"/>
        </w:rPr>
        <w:t xml:space="preserve">. </w:t>
      </w:r>
    </w:p>
    <w:p w14:paraId="3D066497" w14:textId="77777777" w:rsidR="00772886" w:rsidRPr="00B928E3" w:rsidRDefault="00772886" w:rsidP="00B928E3">
      <w:pPr>
        <w:spacing w:line="360" w:lineRule="auto"/>
        <w:rPr>
          <w:color w:val="000000" w:themeColor="text1"/>
          <w:sz w:val="28"/>
          <w:szCs w:val="28"/>
        </w:rPr>
      </w:pPr>
    </w:p>
    <w:p w14:paraId="6CD7B103" w14:textId="2C2A3B8C" w:rsidR="00DA6275" w:rsidRPr="00B928E3" w:rsidRDefault="00772886" w:rsidP="00B928E3">
      <w:pPr>
        <w:spacing w:line="360" w:lineRule="auto"/>
        <w:rPr>
          <w:color w:val="000000" w:themeColor="text1"/>
          <w:sz w:val="28"/>
          <w:szCs w:val="28"/>
        </w:rPr>
      </w:pPr>
      <w:r w:rsidRPr="00B928E3">
        <w:rPr>
          <w:color w:val="000000" w:themeColor="text1"/>
          <w:sz w:val="28"/>
          <w:szCs w:val="28"/>
        </w:rPr>
        <w:t xml:space="preserve">Ряд преимущественно теоретических статей использует вероятностный подход к моделированию частоты притока и оттока велосипедов со станции. Так, </w:t>
      </w:r>
      <w:r w:rsidRPr="00B928E3">
        <w:rPr>
          <w:color w:val="000000" w:themeColor="text1"/>
          <w:sz w:val="28"/>
          <w:szCs w:val="28"/>
          <w:lang w:val="en-US"/>
        </w:rPr>
        <w:t>Feng</w:t>
      </w:r>
      <w:r w:rsidRPr="00B928E3">
        <w:rPr>
          <w:color w:val="000000" w:themeColor="text1"/>
          <w:sz w:val="28"/>
          <w:szCs w:val="28"/>
        </w:rPr>
        <w:t xml:space="preserve"> </w:t>
      </w:r>
      <w:r w:rsidRPr="00B928E3">
        <w:rPr>
          <w:color w:val="000000" w:themeColor="text1"/>
          <w:sz w:val="28"/>
          <w:szCs w:val="28"/>
          <w:lang w:val="en-US"/>
        </w:rPr>
        <w:t>et</w:t>
      </w:r>
      <w:r w:rsidRPr="00B928E3">
        <w:rPr>
          <w:color w:val="000000" w:themeColor="text1"/>
          <w:sz w:val="28"/>
          <w:szCs w:val="28"/>
        </w:rPr>
        <w:t xml:space="preserve"> </w:t>
      </w:r>
      <w:r w:rsidRPr="00B928E3">
        <w:rPr>
          <w:color w:val="000000" w:themeColor="text1"/>
          <w:sz w:val="28"/>
          <w:szCs w:val="28"/>
          <w:lang w:val="en-US"/>
        </w:rPr>
        <w:t>al</w:t>
      </w:r>
      <w:r w:rsidRPr="00B928E3">
        <w:rPr>
          <w:color w:val="000000" w:themeColor="text1"/>
          <w:sz w:val="28"/>
          <w:szCs w:val="28"/>
        </w:rPr>
        <w:t xml:space="preserve">. (2016) доказывают, что независимый Пуассоновский процесс может быть использован для моделирования притока и оттока. Исследование </w:t>
      </w:r>
      <w:proofErr w:type="spellStart"/>
      <w:r w:rsidRPr="00B928E3">
        <w:rPr>
          <w:color w:val="000000" w:themeColor="text1"/>
          <w:sz w:val="28"/>
          <w:szCs w:val="28"/>
          <w:lang w:val="en-US"/>
        </w:rPr>
        <w:t>Gast</w:t>
      </w:r>
      <w:proofErr w:type="spellEnd"/>
      <w:r w:rsidRPr="00B928E3">
        <w:rPr>
          <w:color w:val="000000" w:themeColor="text1"/>
          <w:sz w:val="28"/>
          <w:szCs w:val="28"/>
        </w:rPr>
        <w:t xml:space="preserve">, </w:t>
      </w:r>
      <w:proofErr w:type="spellStart"/>
      <w:r w:rsidRPr="00B928E3">
        <w:rPr>
          <w:color w:val="000000" w:themeColor="text1"/>
          <w:sz w:val="28"/>
          <w:szCs w:val="28"/>
          <w:lang w:val="en-US"/>
        </w:rPr>
        <w:t>Massonnet</w:t>
      </w:r>
      <w:proofErr w:type="spellEnd"/>
      <w:r w:rsidRPr="00B928E3">
        <w:rPr>
          <w:color w:val="000000" w:themeColor="text1"/>
          <w:sz w:val="28"/>
          <w:szCs w:val="28"/>
        </w:rPr>
        <w:t xml:space="preserve"> </w:t>
      </w:r>
      <w:r w:rsidRPr="00B928E3">
        <w:rPr>
          <w:color w:val="000000" w:themeColor="text1"/>
          <w:sz w:val="28"/>
          <w:szCs w:val="28"/>
          <w:lang w:val="en-US"/>
        </w:rPr>
        <w:t>et</w:t>
      </w:r>
      <w:r w:rsidRPr="00B928E3">
        <w:rPr>
          <w:color w:val="000000" w:themeColor="text1"/>
          <w:sz w:val="28"/>
          <w:szCs w:val="28"/>
        </w:rPr>
        <w:t xml:space="preserve"> </w:t>
      </w:r>
      <w:r w:rsidRPr="00B928E3">
        <w:rPr>
          <w:color w:val="000000" w:themeColor="text1"/>
          <w:sz w:val="28"/>
          <w:szCs w:val="28"/>
          <w:lang w:val="en-US"/>
        </w:rPr>
        <w:t>al</w:t>
      </w:r>
      <w:r w:rsidRPr="00B928E3">
        <w:rPr>
          <w:color w:val="000000" w:themeColor="text1"/>
          <w:sz w:val="28"/>
          <w:szCs w:val="28"/>
        </w:rPr>
        <w:t>. (2015) подтверждает на исторических данных, что эти два параметра достаточно точно описываются неоднородными во времени Пуассоновскими процессами.</w:t>
      </w:r>
    </w:p>
    <w:p w14:paraId="1946818B" w14:textId="77777777" w:rsidR="003717B8" w:rsidRPr="00B928E3" w:rsidRDefault="003717B8" w:rsidP="00B928E3">
      <w:pPr>
        <w:spacing w:line="360" w:lineRule="auto"/>
        <w:rPr>
          <w:sz w:val="28"/>
          <w:szCs w:val="28"/>
        </w:rPr>
      </w:pPr>
    </w:p>
    <w:p w14:paraId="40E474B5" w14:textId="77777777" w:rsidR="003717B8" w:rsidRPr="00B928E3" w:rsidRDefault="003717B8" w:rsidP="00B928E3">
      <w:pPr>
        <w:spacing w:line="360" w:lineRule="auto"/>
        <w:rPr>
          <w:sz w:val="28"/>
          <w:szCs w:val="28"/>
        </w:rPr>
      </w:pPr>
    </w:p>
    <w:p w14:paraId="175E1AF9" w14:textId="77777777" w:rsidR="003717B8" w:rsidRPr="006B3946" w:rsidRDefault="003717B8" w:rsidP="006B3946"/>
    <w:p w14:paraId="103D866C" w14:textId="77777777" w:rsidR="003717B8" w:rsidRPr="006B3946" w:rsidRDefault="003717B8" w:rsidP="006B3946"/>
    <w:p w14:paraId="4D76653B" w14:textId="77777777" w:rsidR="00B928E3" w:rsidRDefault="00B928E3" w:rsidP="006B3946"/>
    <w:p w14:paraId="536770F9" w14:textId="53F0F20C" w:rsidR="00E5767E" w:rsidRPr="006B3946" w:rsidRDefault="00E5767E" w:rsidP="006B3946">
      <w:pPr>
        <w:rPr>
          <w:lang w:val="en-US"/>
        </w:rPr>
      </w:pPr>
      <w:r w:rsidRPr="006B3946">
        <w:t>Список</w:t>
      </w:r>
      <w:r w:rsidRPr="006B3946">
        <w:rPr>
          <w:lang w:val="en-US"/>
        </w:rPr>
        <w:t xml:space="preserve"> </w:t>
      </w:r>
      <w:r w:rsidRPr="006B3946">
        <w:t>литературы</w:t>
      </w:r>
      <w:r w:rsidRPr="006B3946">
        <w:rPr>
          <w:lang w:val="en-US"/>
        </w:rPr>
        <w:t>:</w:t>
      </w:r>
    </w:p>
    <w:p w14:paraId="11467FFE" w14:textId="77777777" w:rsidR="00933DA1" w:rsidRPr="006B3946" w:rsidRDefault="00933DA1" w:rsidP="006B3946">
      <w:pPr>
        <w:rPr>
          <w:lang w:val="en-US"/>
        </w:rPr>
      </w:pPr>
    </w:p>
    <w:p w14:paraId="00D804D8" w14:textId="77777777" w:rsidR="00933DA1" w:rsidRPr="006B3946" w:rsidRDefault="00933DA1" w:rsidP="006B3946">
      <w:pPr>
        <w:rPr>
          <w:lang w:val="en-US"/>
        </w:rPr>
      </w:pPr>
    </w:p>
    <w:p w14:paraId="13F9078A" w14:textId="1D76B596" w:rsidR="00933DA1" w:rsidRPr="006B3946" w:rsidRDefault="00933DA1" w:rsidP="006B3946">
      <w:pPr>
        <w:rPr>
          <w:rFonts w:eastAsia="Times New Roman"/>
          <w:lang w:val="en-US"/>
        </w:rPr>
      </w:pPr>
      <w:proofErr w:type="spellStart"/>
      <w:r w:rsidRPr="006B3946">
        <w:rPr>
          <w:rFonts w:eastAsia="Times New Roman"/>
          <w:color w:val="222222"/>
          <w:shd w:val="clear" w:color="auto" w:fill="FFFFFF"/>
          <w:lang w:val="en-US"/>
        </w:rPr>
        <w:t>Meddin</w:t>
      </w:r>
      <w:proofErr w:type="spellEnd"/>
      <w:r w:rsidRPr="006B3946">
        <w:rPr>
          <w:rFonts w:eastAsia="Times New Roman"/>
          <w:color w:val="222222"/>
          <w:shd w:val="clear" w:color="auto" w:fill="FFFFFF"/>
          <w:lang w:val="en-US"/>
        </w:rPr>
        <w:t>, R. and DeMaio, P. The bike-sharing world map.</w:t>
      </w:r>
      <w:r w:rsidRPr="006B3946">
        <w:rPr>
          <w:rStyle w:val="apple-converted-space"/>
          <w:rFonts w:eastAsia="Times New Roman"/>
          <w:color w:val="222222"/>
          <w:shd w:val="clear" w:color="auto" w:fill="FFFFFF"/>
          <w:lang w:val="en-US"/>
        </w:rPr>
        <w:t> </w:t>
      </w:r>
      <w:r w:rsidRPr="006B3946">
        <w:rPr>
          <w:rFonts w:eastAsia="Times New Roman"/>
          <w:i/>
          <w:iCs/>
          <w:color w:val="222222"/>
          <w:lang w:val="en-US"/>
        </w:rPr>
        <w:t>URL http://</w:t>
      </w:r>
      <w:r w:rsidRPr="006B3946">
        <w:rPr>
          <w:rFonts w:eastAsia="Times New Roman"/>
          <w:lang w:val="en-US"/>
        </w:rPr>
        <w:t>www.bikesharingmap.com</w:t>
      </w:r>
    </w:p>
    <w:p w14:paraId="7F8733B8" w14:textId="6C9408EE" w:rsidR="00933DA1" w:rsidRPr="006B3946" w:rsidRDefault="00933DA1" w:rsidP="006B3946">
      <w:pPr>
        <w:rPr>
          <w:rFonts w:eastAsia="Times New Roman"/>
          <w:lang w:val="en-US"/>
        </w:rPr>
      </w:pPr>
      <w:r w:rsidRPr="006B3946">
        <w:rPr>
          <w:rFonts w:eastAsia="Times New Roman"/>
          <w:color w:val="222222"/>
          <w:shd w:val="clear" w:color="auto" w:fill="FFFFFF"/>
          <w:lang w:val="en-US"/>
        </w:rPr>
        <w:t xml:space="preserve"> </w:t>
      </w:r>
      <w:r w:rsidRPr="006B3946">
        <w:rPr>
          <w:rFonts w:eastAsia="Times New Roman"/>
          <w:i/>
          <w:iCs/>
          <w:color w:val="222222"/>
          <w:lang w:val="en-US"/>
        </w:rPr>
        <w:t>[Accessed April 12, 2018.]</w:t>
      </w:r>
      <w:r w:rsidRPr="006B3946">
        <w:rPr>
          <w:rFonts w:eastAsia="Times New Roman"/>
          <w:color w:val="222222"/>
          <w:shd w:val="clear" w:color="auto" w:fill="FFFFFF"/>
          <w:lang w:val="en-US"/>
        </w:rPr>
        <w:t>.</w:t>
      </w:r>
    </w:p>
    <w:p w14:paraId="00D87948" w14:textId="77777777" w:rsidR="00933DA1" w:rsidRPr="006B3946" w:rsidRDefault="00933DA1" w:rsidP="006B3946">
      <w:pPr>
        <w:rPr>
          <w:lang w:val="en-US"/>
        </w:rPr>
      </w:pPr>
    </w:p>
    <w:p w14:paraId="74EC1D75" w14:textId="77777777" w:rsidR="00B16169" w:rsidRPr="006B3946" w:rsidRDefault="00B16169" w:rsidP="006B3946">
      <w:pPr>
        <w:rPr>
          <w:lang w:val="en-US"/>
        </w:rPr>
      </w:pPr>
    </w:p>
    <w:p w14:paraId="498636C8" w14:textId="77777777" w:rsidR="00D83AB1" w:rsidRPr="006B3946" w:rsidRDefault="00D83AB1" w:rsidP="006B3946">
      <w:pPr>
        <w:rPr>
          <w:rFonts w:eastAsia="Times New Roman"/>
          <w:color w:val="222222"/>
          <w:shd w:val="clear" w:color="auto" w:fill="FFFFFF"/>
          <w:lang w:val="en-US"/>
        </w:rPr>
      </w:pPr>
      <w:proofErr w:type="spellStart"/>
      <w:r w:rsidRPr="006B3946">
        <w:rPr>
          <w:rFonts w:eastAsia="Times New Roman"/>
          <w:color w:val="222222"/>
          <w:shd w:val="clear" w:color="auto" w:fill="FFFFFF"/>
          <w:lang w:val="en-US"/>
        </w:rPr>
        <w:t>Shaheen</w:t>
      </w:r>
      <w:proofErr w:type="spellEnd"/>
      <w:r w:rsidRPr="006B3946">
        <w:rPr>
          <w:rFonts w:eastAsia="Times New Roman"/>
          <w:color w:val="222222"/>
          <w:shd w:val="clear" w:color="auto" w:fill="FFFFFF"/>
          <w:lang w:val="en-US"/>
        </w:rPr>
        <w:t xml:space="preserve">, S., Zhang, H., Martin, E. and Guzman, S., 2011. China's Hangzhou public bicycle: understanding early adoption and behavioral response to </w:t>
      </w:r>
      <w:proofErr w:type="spellStart"/>
      <w:r w:rsidRPr="006B3946">
        <w:rPr>
          <w:rFonts w:eastAsia="Times New Roman"/>
          <w:color w:val="222222"/>
          <w:shd w:val="clear" w:color="auto" w:fill="FFFFFF"/>
          <w:lang w:val="en-US"/>
        </w:rPr>
        <w:t>bikesharing</w:t>
      </w:r>
      <w:proofErr w:type="spellEnd"/>
      <w:r w:rsidRPr="006B3946">
        <w:rPr>
          <w:rFonts w:eastAsia="Times New Roman"/>
          <w:color w:val="222222"/>
          <w:shd w:val="clear" w:color="auto" w:fill="FFFFFF"/>
          <w:lang w:val="en-US"/>
        </w:rPr>
        <w:t>.</w:t>
      </w:r>
      <w:r w:rsidRPr="006B3946">
        <w:rPr>
          <w:rStyle w:val="apple-converted-space"/>
          <w:rFonts w:eastAsia="Times New Roman"/>
          <w:color w:val="222222"/>
          <w:shd w:val="clear" w:color="auto" w:fill="FFFFFF"/>
          <w:lang w:val="en-US"/>
        </w:rPr>
        <w:t> </w:t>
      </w:r>
      <w:r w:rsidRPr="006B3946">
        <w:rPr>
          <w:rFonts w:eastAsia="Times New Roman"/>
          <w:i/>
          <w:iCs/>
          <w:color w:val="222222"/>
          <w:lang w:val="en-US"/>
        </w:rPr>
        <w:t>Transportation Research Record: Journal of the Transportation Research Board</w:t>
      </w:r>
      <w:r w:rsidRPr="006B3946">
        <w:rPr>
          <w:rFonts w:eastAsia="Times New Roman"/>
          <w:color w:val="222222"/>
          <w:shd w:val="clear" w:color="auto" w:fill="FFFFFF"/>
          <w:lang w:val="en-US"/>
        </w:rPr>
        <w:t>, (2247), pp.33-41.</w:t>
      </w:r>
    </w:p>
    <w:p w14:paraId="23C55A23" w14:textId="77777777" w:rsidR="00CE5CD9" w:rsidRPr="006B3946" w:rsidRDefault="00CE5CD9" w:rsidP="006B3946">
      <w:pPr>
        <w:rPr>
          <w:rFonts w:eastAsia="Times New Roman"/>
          <w:lang w:val="en-US"/>
        </w:rPr>
      </w:pPr>
      <w:proofErr w:type="spellStart"/>
      <w:r w:rsidRPr="006B3946">
        <w:rPr>
          <w:rFonts w:eastAsia="Times New Roman"/>
          <w:color w:val="222222"/>
          <w:shd w:val="clear" w:color="auto" w:fill="FFFFFF"/>
          <w:lang w:val="en-US"/>
        </w:rPr>
        <w:t>Shaheen</w:t>
      </w:r>
      <w:proofErr w:type="spellEnd"/>
      <w:r w:rsidRPr="006B3946">
        <w:rPr>
          <w:rFonts w:eastAsia="Times New Roman"/>
          <w:color w:val="222222"/>
          <w:shd w:val="clear" w:color="auto" w:fill="FFFFFF"/>
          <w:lang w:val="en-US"/>
        </w:rPr>
        <w:t xml:space="preserve">, S., Guzman, S. and Zhang, H., 2010. </w:t>
      </w:r>
      <w:proofErr w:type="spellStart"/>
      <w:r w:rsidRPr="006B3946">
        <w:rPr>
          <w:rFonts w:eastAsia="Times New Roman"/>
          <w:color w:val="222222"/>
          <w:shd w:val="clear" w:color="auto" w:fill="FFFFFF"/>
          <w:lang w:val="en-US"/>
        </w:rPr>
        <w:t>Bikesharing</w:t>
      </w:r>
      <w:proofErr w:type="spellEnd"/>
      <w:r w:rsidRPr="006B3946">
        <w:rPr>
          <w:rFonts w:eastAsia="Times New Roman"/>
          <w:color w:val="222222"/>
          <w:shd w:val="clear" w:color="auto" w:fill="FFFFFF"/>
          <w:lang w:val="en-US"/>
        </w:rPr>
        <w:t xml:space="preserve"> in Europe, the Americas, and Asia: past, present, and future.</w:t>
      </w:r>
      <w:r w:rsidRPr="006B3946">
        <w:rPr>
          <w:rStyle w:val="apple-converted-space"/>
          <w:rFonts w:eastAsia="Times New Roman"/>
          <w:color w:val="222222"/>
          <w:shd w:val="clear" w:color="auto" w:fill="FFFFFF"/>
          <w:lang w:val="en-US"/>
        </w:rPr>
        <w:t> </w:t>
      </w:r>
      <w:r w:rsidRPr="006B3946">
        <w:rPr>
          <w:rFonts w:eastAsia="Times New Roman"/>
          <w:i/>
          <w:iCs/>
          <w:color w:val="222222"/>
          <w:lang w:val="en-US"/>
        </w:rPr>
        <w:t>Transportation Research Record: Journal of the Transportation Research Board</w:t>
      </w:r>
      <w:r w:rsidRPr="006B3946">
        <w:rPr>
          <w:rFonts w:eastAsia="Times New Roman"/>
          <w:color w:val="222222"/>
          <w:shd w:val="clear" w:color="auto" w:fill="FFFFFF"/>
          <w:lang w:val="en-US"/>
        </w:rPr>
        <w:t>, (2143), pp.159-167.</w:t>
      </w:r>
    </w:p>
    <w:p w14:paraId="75D30346" w14:textId="77777777" w:rsidR="00CE5CD9" w:rsidRPr="006B3946" w:rsidRDefault="00CE5CD9" w:rsidP="006B3946">
      <w:pPr>
        <w:rPr>
          <w:rFonts w:eastAsia="Times New Roman"/>
          <w:color w:val="222222"/>
          <w:shd w:val="clear" w:color="auto" w:fill="FFFFFF"/>
          <w:lang w:val="en-US"/>
        </w:rPr>
      </w:pPr>
    </w:p>
    <w:p w14:paraId="6D3DBF98" w14:textId="77777777" w:rsidR="00B16169" w:rsidRPr="006B3946" w:rsidRDefault="00B16169" w:rsidP="006B3946">
      <w:pPr>
        <w:rPr>
          <w:rFonts w:eastAsia="Times New Roman"/>
          <w:color w:val="222222"/>
          <w:shd w:val="clear" w:color="auto" w:fill="FFFFFF"/>
          <w:lang w:val="en-US"/>
        </w:rPr>
      </w:pPr>
    </w:p>
    <w:p w14:paraId="6A2A20EB" w14:textId="77777777" w:rsidR="00B16169" w:rsidRPr="006B3946" w:rsidRDefault="00B16169" w:rsidP="006B3946">
      <w:pPr>
        <w:rPr>
          <w:rFonts w:eastAsia="Times New Roman"/>
          <w:lang w:val="en-US"/>
        </w:rPr>
      </w:pPr>
      <w:r w:rsidRPr="006B3946">
        <w:rPr>
          <w:rFonts w:eastAsia="Times New Roman"/>
          <w:color w:val="222222"/>
          <w:shd w:val="clear" w:color="auto" w:fill="FFFFFF"/>
          <w:lang w:val="en-US"/>
        </w:rPr>
        <w:t xml:space="preserve">Martin, E.W. and </w:t>
      </w:r>
      <w:proofErr w:type="spellStart"/>
      <w:r w:rsidRPr="006B3946">
        <w:rPr>
          <w:rFonts w:eastAsia="Times New Roman"/>
          <w:color w:val="222222"/>
          <w:shd w:val="clear" w:color="auto" w:fill="FFFFFF"/>
          <w:lang w:val="en-US"/>
        </w:rPr>
        <w:t>Shaheen</w:t>
      </w:r>
      <w:proofErr w:type="spellEnd"/>
      <w:r w:rsidRPr="006B3946">
        <w:rPr>
          <w:rFonts w:eastAsia="Times New Roman"/>
          <w:color w:val="222222"/>
          <w:shd w:val="clear" w:color="auto" w:fill="FFFFFF"/>
          <w:lang w:val="en-US"/>
        </w:rPr>
        <w:t xml:space="preserve">, S.A., 2014. Evaluating public transit modal shift dynamics in response to </w:t>
      </w:r>
      <w:proofErr w:type="spellStart"/>
      <w:r w:rsidRPr="006B3946">
        <w:rPr>
          <w:rFonts w:eastAsia="Times New Roman"/>
          <w:color w:val="222222"/>
          <w:shd w:val="clear" w:color="auto" w:fill="FFFFFF"/>
          <w:lang w:val="en-US"/>
        </w:rPr>
        <w:t>bikesharing</w:t>
      </w:r>
      <w:proofErr w:type="spellEnd"/>
      <w:r w:rsidRPr="006B3946">
        <w:rPr>
          <w:rFonts w:eastAsia="Times New Roman"/>
          <w:color w:val="222222"/>
          <w:shd w:val="clear" w:color="auto" w:fill="FFFFFF"/>
          <w:lang w:val="en-US"/>
        </w:rPr>
        <w:t>: a tale of two US cities.</w:t>
      </w:r>
      <w:r w:rsidRPr="006B3946">
        <w:rPr>
          <w:rStyle w:val="apple-converted-space"/>
          <w:rFonts w:eastAsia="Times New Roman"/>
          <w:color w:val="222222"/>
          <w:shd w:val="clear" w:color="auto" w:fill="FFFFFF"/>
          <w:lang w:val="en-US"/>
        </w:rPr>
        <w:t> </w:t>
      </w:r>
      <w:r w:rsidRPr="006B3946">
        <w:rPr>
          <w:rFonts w:eastAsia="Times New Roman"/>
          <w:i/>
          <w:iCs/>
          <w:color w:val="222222"/>
          <w:lang w:val="en-US"/>
        </w:rPr>
        <w:t>Journal of Transport Geography</w:t>
      </w:r>
      <w:r w:rsidRPr="006B3946">
        <w:rPr>
          <w:rFonts w:eastAsia="Times New Roman"/>
          <w:color w:val="222222"/>
          <w:shd w:val="clear" w:color="auto" w:fill="FFFFFF"/>
          <w:lang w:val="en-US"/>
        </w:rPr>
        <w:t>,</w:t>
      </w:r>
      <w:r w:rsidRPr="006B3946">
        <w:rPr>
          <w:rStyle w:val="apple-converted-space"/>
          <w:rFonts w:eastAsia="Times New Roman"/>
          <w:color w:val="222222"/>
          <w:shd w:val="clear" w:color="auto" w:fill="FFFFFF"/>
          <w:lang w:val="en-US"/>
        </w:rPr>
        <w:t> </w:t>
      </w:r>
      <w:r w:rsidRPr="006B3946">
        <w:rPr>
          <w:rFonts w:eastAsia="Times New Roman"/>
          <w:i/>
          <w:iCs/>
          <w:color w:val="222222"/>
          <w:lang w:val="en-US"/>
        </w:rPr>
        <w:t>41</w:t>
      </w:r>
      <w:r w:rsidRPr="006B3946">
        <w:rPr>
          <w:rFonts w:eastAsia="Times New Roman"/>
          <w:color w:val="222222"/>
          <w:shd w:val="clear" w:color="auto" w:fill="FFFFFF"/>
          <w:lang w:val="en-US"/>
        </w:rPr>
        <w:t>, pp.315-324.</w:t>
      </w:r>
    </w:p>
    <w:p w14:paraId="511A0E9E" w14:textId="77777777" w:rsidR="00B16169" w:rsidRPr="006B3946" w:rsidRDefault="00B16169" w:rsidP="006B3946">
      <w:pPr>
        <w:rPr>
          <w:rFonts w:eastAsia="Times New Roman"/>
          <w:lang w:val="en-US"/>
        </w:rPr>
      </w:pPr>
    </w:p>
    <w:p w14:paraId="423D2A16" w14:textId="77777777" w:rsidR="0035450B" w:rsidRPr="006B3946" w:rsidRDefault="0035450B" w:rsidP="006B3946">
      <w:pPr>
        <w:rPr>
          <w:rFonts w:eastAsia="Times New Roman"/>
          <w:lang w:val="en-US"/>
        </w:rPr>
      </w:pPr>
      <w:r w:rsidRPr="006B3946">
        <w:rPr>
          <w:rFonts w:eastAsia="Times New Roman"/>
          <w:color w:val="222222"/>
          <w:shd w:val="clear" w:color="auto" w:fill="FFFFFF"/>
          <w:lang w:val="en-US"/>
        </w:rPr>
        <w:t>DeMaio, P., 2009. Bike-sharing: History, impacts, models of provision, and future.</w:t>
      </w:r>
      <w:r w:rsidRPr="006B3946">
        <w:rPr>
          <w:rStyle w:val="apple-converted-space"/>
          <w:rFonts w:eastAsia="Times New Roman"/>
          <w:color w:val="222222"/>
          <w:shd w:val="clear" w:color="auto" w:fill="FFFFFF"/>
          <w:lang w:val="en-US"/>
        </w:rPr>
        <w:t> </w:t>
      </w:r>
      <w:r w:rsidRPr="006B3946">
        <w:rPr>
          <w:rFonts w:eastAsia="Times New Roman"/>
          <w:i/>
          <w:iCs/>
          <w:color w:val="222222"/>
          <w:lang w:val="en-US"/>
        </w:rPr>
        <w:t>Journal of public transportation</w:t>
      </w:r>
      <w:r w:rsidRPr="006B3946">
        <w:rPr>
          <w:rFonts w:eastAsia="Times New Roman"/>
          <w:color w:val="222222"/>
          <w:shd w:val="clear" w:color="auto" w:fill="FFFFFF"/>
          <w:lang w:val="en-US"/>
        </w:rPr>
        <w:t>,</w:t>
      </w:r>
      <w:r w:rsidRPr="006B3946">
        <w:rPr>
          <w:rStyle w:val="apple-converted-space"/>
          <w:rFonts w:eastAsia="Times New Roman"/>
          <w:color w:val="222222"/>
          <w:shd w:val="clear" w:color="auto" w:fill="FFFFFF"/>
          <w:lang w:val="en-US"/>
        </w:rPr>
        <w:t> </w:t>
      </w:r>
      <w:r w:rsidRPr="006B3946">
        <w:rPr>
          <w:rFonts w:eastAsia="Times New Roman"/>
          <w:i/>
          <w:iCs/>
          <w:color w:val="222222"/>
          <w:lang w:val="en-US"/>
        </w:rPr>
        <w:t>12</w:t>
      </w:r>
      <w:r w:rsidRPr="006B3946">
        <w:rPr>
          <w:rFonts w:eastAsia="Times New Roman"/>
          <w:color w:val="222222"/>
          <w:shd w:val="clear" w:color="auto" w:fill="FFFFFF"/>
          <w:lang w:val="en-US"/>
        </w:rPr>
        <w:t>(4), p.3.</w:t>
      </w:r>
    </w:p>
    <w:p w14:paraId="6875CA27" w14:textId="77777777" w:rsidR="00D83AB1" w:rsidRPr="006B3946" w:rsidRDefault="00D83AB1" w:rsidP="006B3946">
      <w:pPr>
        <w:rPr>
          <w:lang w:val="en-US"/>
        </w:rPr>
      </w:pPr>
    </w:p>
    <w:p w14:paraId="4265E6F6" w14:textId="77777777" w:rsidR="00E5767E" w:rsidRPr="006B3946" w:rsidRDefault="00E5767E" w:rsidP="006B3946">
      <w:pPr>
        <w:rPr>
          <w:lang w:val="en-US"/>
        </w:rPr>
      </w:pPr>
    </w:p>
    <w:p w14:paraId="5A5A316D" w14:textId="77777777" w:rsidR="00E5767E" w:rsidRPr="006B3946" w:rsidRDefault="00E5767E" w:rsidP="006B3946">
      <w:pPr>
        <w:rPr>
          <w:rFonts w:eastAsia="Times New Roman"/>
          <w:color w:val="222222"/>
          <w:shd w:val="clear" w:color="auto" w:fill="FFFFFF"/>
          <w:lang w:val="en-US"/>
        </w:rPr>
      </w:pPr>
      <w:r w:rsidRPr="006B3946">
        <w:rPr>
          <w:rFonts w:eastAsia="Times New Roman"/>
          <w:color w:val="222222"/>
          <w:shd w:val="clear" w:color="auto" w:fill="FFFFFF"/>
          <w:lang w:val="en-US"/>
        </w:rPr>
        <w:t xml:space="preserve">Hamilton, T.L. and </w:t>
      </w:r>
      <w:proofErr w:type="spellStart"/>
      <w:r w:rsidRPr="006B3946">
        <w:rPr>
          <w:rFonts w:eastAsia="Times New Roman"/>
          <w:color w:val="222222"/>
          <w:shd w:val="clear" w:color="auto" w:fill="FFFFFF"/>
          <w:lang w:val="en-US"/>
        </w:rPr>
        <w:t>Wichman</w:t>
      </w:r>
      <w:proofErr w:type="spellEnd"/>
      <w:r w:rsidRPr="006B3946">
        <w:rPr>
          <w:rFonts w:eastAsia="Times New Roman"/>
          <w:color w:val="222222"/>
          <w:shd w:val="clear" w:color="auto" w:fill="FFFFFF"/>
          <w:lang w:val="en-US"/>
        </w:rPr>
        <w:t xml:space="preserve">, C.J., 2018. Bicycle infrastructure and traffic congestion: evidence from DC's capital </w:t>
      </w:r>
      <w:proofErr w:type="spellStart"/>
      <w:r w:rsidRPr="006B3946">
        <w:rPr>
          <w:rFonts w:eastAsia="Times New Roman"/>
          <w:color w:val="222222"/>
          <w:shd w:val="clear" w:color="auto" w:fill="FFFFFF"/>
          <w:lang w:val="en-US"/>
        </w:rPr>
        <w:t>Bikeshare</w:t>
      </w:r>
      <w:proofErr w:type="spellEnd"/>
      <w:r w:rsidRPr="006B3946">
        <w:rPr>
          <w:rFonts w:eastAsia="Times New Roman"/>
          <w:color w:val="222222"/>
          <w:shd w:val="clear" w:color="auto" w:fill="FFFFFF"/>
          <w:lang w:val="en-US"/>
        </w:rPr>
        <w:t>.</w:t>
      </w:r>
      <w:r w:rsidRPr="006B3946">
        <w:rPr>
          <w:rStyle w:val="apple-converted-space"/>
          <w:rFonts w:eastAsia="Times New Roman"/>
          <w:color w:val="222222"/>
          <w:shd w:val="clear" w:color="auto" w:fill="FFFFFF"/>
          <w:lang w:val="en-US"/>
        </w:rPr>
        <w:t> </w:t>
      </w:r>
      <w:r w:rsidRPr="006B3946">
        <w:rPr>
          <w:rFonts w:eastAsia="Times New Roman"/>
          <w:i/>
          <w:iCs/>
          <w:color w:val="222222"/>
          <w:lang w:val="en-US"/>
        </w:rPr>
        <w:t>Journal of Environmental Economics and Management</w:t>
      </w:r>
      <w:r w:rsidRPr="006B3946">
        <w:rPr>
          <w:rFonts w:eastAsia="Times New Roman"/>
          <w:color w:val="222222"/>
          <w:shd w:val="clear" w:color="auto" w:fill="FFFFFF"/>
          <w:lang w:val="en-US"/>
        </w:rPr>
        <w:t>,</w:t>
      </w:r>
      <w:r w:rsidRPr="006B3946">
        <w:rPr>
          <w:rStyle w:val="apple-converted-space"/>
          <w:rFonts w:eastAsia="Times New Roman"/>
          <w:color w:val="222222"/>
          <w:shd w:val="clear" w:color="auto" w:fill="FFFFFF"/>
          <w:lang w:val="en-US"/>
        </w:rPr>
        <w:t> </w:t>
      </w:r>
      <w:r w:rsidRPr="006B3946">
        <w:rPr>
          <w:rFonts w:eastAsia="Times New Roman"/>
          <w:i/>
          <w:iCs/>
          <w:color w:val="222222"/>
          <w:lang w:val="en-US"/>
        </w:rPr>
        <w:t>87</w:t>
      </w:r>
      <w:r w:rsidRPr="006B3946">
        <w:rPr>
          <w:rFonts w:eastAsia="Times New Roman"/>
          <w:color w:val="222222"/>
          <w:shd w:val="clear" w:color="auto" w:fill="FFFFFF"/>
          <w:lang w:val="en-US"/>
        </w:rPr>
        <w:t>, pp.72-93.</w:t>
      </w:r>
    </w:p>
    <w:p w14:paraId="1A6E1B68" w14:textId="77777777" w:rsidR="00AA5558" w:rsidRPr="006B3946" w:rsidRDefault="00AA5558" w:rsidP="006B3946">
      <w:pPr>
        <w:rPr>
          <w:rFonts w:eastAsia="Times New Roman"/>
          <w:color w:val="222222"/>
          <w:shd w:val="clear" w:color="auto" w:fill="FFFFFF"/>
          <w:lang w:val="en-US"/>
        </w:rPr>
      </w:pPr>
    </w:p>
    <w:p w14:paraId="0D1E15A3" w14:textId="5E0FE6B9" w:rsidR="00AA5558" w:rsidRPr="006B3946" w:rsidRDefault="00AA5558" w:rsidP="006B3946">
      <w:pPr>
        <w:rPr>
          <w:rFonts w:eastAsia="Times New Roman"/>
          <w:lang w:val="en-US"/>
        </w:rPr>
      </w:pPr>
      <w:r w:rsidRPr="006B3946">
        <w:rPr>
          <w:rFonts w:eastAsia="Times New Roman"/>
          <w:lang w:val="en-US"/>
        </w:rPr>
        <w:t>Broadnax T.C.</w:t>
      </w:r>
      <w:r w:rsidR="00982008" w:rsidRPr="006B3946">
        <w:rPr>
          <w:rFonts w:eastAsia="Times New Roman"/>
          <w:lang w:val="en-US"/>
        </w:rPr>
        <w:t xml:space="preserve"> Memorandum: Letter to </w:t>
      </w:r>
      <w:proofErr w:type="spellStart"/>
      <w:r w:rsidR="00982008" w:rsidRPr="006B3946">
        <w:rPr>
          <w:rFonts w:eastAsia="Times New Roman"/>
          <w:lang w:val="en-US"/>
        </w:rPr>
        <w:t>Dockless</w:t>
      </w:r>
      <w:proofErr w:type="spellEnd"/>
      <w:r w:rsidR="00982008" w:rsidRPr="006B3946">
        <w:rPr>
          <w:rFonts w:eastAsia="Times New Roman"/>
          <w:lang w:val="en-US"/>
        </w:rPr>
        <w:t xml:space="preserve"> Bike Share Operators, January 18, 2018.</w:t>
      </w:r>
      <w:r w:rsidRPr="006B3946">
        <w:rPr>
          <w:rFonts w:eastAsia="Times New Roman"/>
          <w:lang w:val="en-US"/>
        </w:rPr>
        <w:t xml:space="preserve"> URL http://dallascityhall.com/government/Council%20Meeting%20Documents/msis_3_bike-share-program-update_combined_022618.pdf</w:t>
      </w:r>
    </w:p>
    <w:p w14:paraId="3FDB9887" w14:textId="77777777" w:rsidR="004B7CB2" w:rsidRPr="006B3946" w:rsidRDefault="004B7CB2" w:rsidP="006B3946">
      <w:pPr>
        <w:rPr>
          <w:lang w:val="en-US"/>
        </w:rPr>
      </w:pPr>
    </w:p>
    <w:sectPr w:rsidR="004B7CB2" w:rsidRPr="006B3946" w:rsidSect="00CF1D0A">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2219DC" w14:textId="77777777" w:rsidR="00096F1B" w:rsidRDefault="00096F1B" w:rsidP="0093448B">
      <w:r>
        <w:separator/>
      </w:r>
    </w:p>
  </w:endnote>
  <w:endnote w:type="continuationSeparator" w:id="0">
    <w:p w14:paraId="0912A3E5" w14:textId="77777777" w:rsidR="00096F1B" w:rsidRDefault="00096F1B" w:rsidP="009344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AdvOT596495f2">
    <w:altName w:val="Times New Roman"/>
    <w:panose1 w:val="00000000000000000000"/>
    <w:charset w:val="00"/>
    <w:family w:val="roman"/>
    <w:notTrueType/>
    <w:pitch w:val="default"/>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dobe Ming Std L">
    <w:panose1 w:val="02020300000000000000"/>
    <w:charset w:val="88"/>
    <w:family w:val="auto"/>
    <w:pitch w:val="variable"/>
    <w:sig w:usb0="00000001" w:usb1="1A0F1900" w:usb2="00000016" w:usb3="00000000" w:csb0="00120005"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695A30" w14:textId="77777777" w:rsidR="00096F1B" w:rsidRDefault="00096F1B" w:rsidP="0093448B">
      <w:r>
        <w:separator/>
      </w:r>
    </w:p>
  </w:footnote>
  <w:footnote w:type="continuationSeparator" w:id="0">
    <w:p w14:paraId="6CB87AA8" w14:textId="77777777" w:rsidR="00096F1B" w:rsidRDefault="00096F1B" w:rsidP="0093448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A"/>
    <w:multiLevelType w:val="singleLevel"/>
    <w:tmpl w:val="0000000A"/>
    <w:name w:val="WW8Num13"/>
    <w:lvl w:ilvl="0">
      <w:start w:val="1"/>
      <w:numFmt w:val="bullet"/>
      <w:lvlText w:val=""/>
      <w:lvlJc w:val="left"/>
      <w:pPr>
        <w:tabs>
          <w:tab w:val="num" w:pos="0"/>
        </w:tabs>
        <w:ind w:left="1146" w:hanging="360"/>
      </w:pPr>
      <w:rPr>
        <w:rFonts w:ascii="Symbol" w:hAnsi="Symbol" w:cs="Symbol"/>
        <w:sz w:val="24"/>
        <w:szCs w:val="24"/>
        <w:shd w:val="clear" w:color="auto" w:fill="FFFFFF"/>
        <w:lang w:val="ru-RU"/>
      </w:rPr>
    </w:lvl>
  </w:abstractNum>
  <w:abstractNum w:abstractNumId="2">
    <w:nsid w:val="4FE70512"/>
    <w:multiLevelType w:val="hybridMultilevel"/>
    <w:tmpl w:val="994EF5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67E21097"/>
    <w:multiLevelType w:val="hybridMultilevel"/>
    <w:tmpl w:val="4E383838"/>
    <w:lvl w:ilvl="0" w:tplc="57FA659A">
      <w:numFmt w:val="bullet"/>
      <w:lvlText w:val="-"/>
      <w:lvlJc w:val="left"/>
      <w:pPr>
        <w:ind w:left="720" w:hanging="360"/>
      </w:pPr>
      <w:rPr>
        <w:rFonts w:ascii="AdvOT596495f2" w:eastAsiaTheme="minorHAnsi" w:hAnsi="AdvOT596495f2"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9"/>
  <w:proofState w:spelling="clean" w:grammar="clean"/>
  <w:defaultTabStop w:val="708"/>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4771"/>
    <w:rsid w:val="00022794"/>
    <w:rsid w:val="00026FE6"/>
    <w:rsid w:val="00030D93"/>
    <w:rsid w:val="00031643"/>
    <w:rsid w:val="00043508"/>
    <w:rsid w:val="000815BA"/>
    <w:rsid w:val="00095AF9"/>
    <w:rsid w:val="00096F1B"/>
    <w:rsid w:val="000A5472"/>
    <w:rsid w:val="000B30DB"/>
    <w:rsid w:val="000C62D0"/>
    <w:rsid w:val="000E0543"/>
    <w:rsid w:val="000E718B"/>
    <w:rsid w:val="00103D5C"/>
    <w:rsid w:val="00112779"/>
    <w:rsid w:val="00114498"/>
    <w:rsid w:val="00123DF7"/>
    <w:rsid w:val="0013230B"/>
    <w:rsid w:val="00133648"/>
    <w:rsid w:val="00144286"/>
    <w:rsid w:val="00144F86"/>
    <w:rsid w:val="00147787"/>
    <w:rsid w:val="00163684"/>
    <w:rsid w:val="00165435"/>
    <w:rsid w:val="00183075"/>
    <w:rsid w:val="001848DC"/>
    <w:rsid w:val="001910A5"/>
    <w:rsid w:val="001A5CB7"/>
    <w:rsid w:val="001B5049"/>
    <w:rsid w:val="001B7795"/>
    <w:rsid w:val="001D542A"/>
    <w:rsid w:val="001E1979"/>
    <w:rsid w:val="001F17C6"/>
    <w:rsid w:val="001F465E"/>
    <w:rsid w:val="00210E96"/>
    <w:rsid w:val="00225CF7"/>
    <w:rsid w:val="002554C4"/>
    <w:rsid w:val="00265694"/>
    <w:rsid w:val="00276F28"/>
    <w:rsid w:val="00283C62"/>
    <w:rsid w:val="002907EA"/>
    <w:rsid w:val="00296092"/>
    <w:rsid w:val="002C1CB8"/>
    <w:rsid w:val="002C5F9B"/>
    <w:rsid w:val="002D12CD"/>
    <w:rsid w:val="002D392C"/>
    <w:rsid w:val="002F0598"/>
    <w:rsid w:val="003106FD"/>
    <w:rsid w:val="00317121"/>
    <w:rsid w:val="003343C9"/>
    <w:rsid w:val="0033469C"/>
    <w:rsid w:val="0034278F"/>
    <w:rsid w:val="0035450B"/>
    <w:rsid w:val="00355F04"/>
    <w:rsid w:val="003717B8"/>
    <w:rsid w:val="0037370A"/>
    <w:rsid w:val="0037591D"/>
    <w:rsid w:val="00377A09"/>
    <w:rsid w:val="00397F7C"/>
    <w:rsid w:val="003A1514"/>
    <w:rsid w:val="003C3D0D"/>
    <w:rsid w:val="003D48F8"/>
    <w:rsid w:val="003E0BDF"/>
    <w:rsid w:val="003E2408"/>
    <w:rsid w:val="00405713"/>
    <w:rsid w:val="004168DC"/>
    <w:rsid w:val="00434FF3"/>
    <w:rsid w:val="00445E41"/>
    <w:rsid w:val="00452BB1"/>
    <w:rsid w:val="004546FB"/>
    <w:rsid w:val="00454C7C"/>
    <w:rsid w:val="00461C9B"/>
    <w:rsid w:val="00473EE5"/>
    <w:rsid w:val="00474394"/>
    <w:rsid w:val="0049592A"/>
    <w:rsid w:val="004A4BB3"/>
    <w:rsid w:val="004A57F6"/>
    <w:rsid w:val="004B1CC0"/>
    <w:rsid w:val="004B7CB2"/>
    <w:rsid w:val="004D3725"/>
    <w:rsid w:val="0050158D"/>
    <w:rsid w:val="00512DC2"/>
    <w:rsid w:val="00542204"/>
    <w:rsid w:val="00570805"/>
    <w:rsid w:val="00571F03"/>
    <w:rsid w:val="005876A6"/>
    <w:rsid w:val="005A252E"/>
    <w:rsid w:val="005A7B60"/>
    <w:rsid w:val="005B7B6A"/>
    <w:rsid w:val="005C1059"/>
    <w:rsid w:val="005C2DB7"/>
    <w:rsid w:val="005C2FD2"/>
    <w:rsid w:val="005D6704"/>
    <w:rsid w:val="005E149B"/>
    <w:rsid w:val="005F768B"/>
    <w:rsid w:val="00616516"/>
    <w:rsid w:val="00627B19"/>
    <w:rsid w:val="006362DE"/>
    <w:rsid w:val="00644011"/>
    <w:rsid w:val="00645E05"/>
    <w:rsid w:val="006A6633"/>
    <w:rsid w:val="006B10BA"/>
    <w:rsid w:val="006B3946"/>
    <w:rsid w:val="006B7C38"/>
    <w:rsid w:val="006C18D9"/>
    <w:rsid w:val="006F7DCC"/>
    <w:rsid w:val="00704AE3"/>
    <w:rsid w:val="00706CBD"/>
    <w:rsid w:val="0074197D"/>
    <w:rsid w:val="00741DF3"/>
    <w:rsid w:val="00750EE2"/>
    <w:rsid w:val="0076438E"/>
    <w:rsid w:val="007662D2"/>
    <w:rsid w:val="00772886"/>
    <w:rsid w:val="00772D74"/>
    <w:rsid w:val="007765A9"/>
    <w:rsid w:val="00780510"/>
    <w:rsid w:val="0078125C"/>
    <w:rsid w:val="007A449F"/>
    <w:rsid w:val="007C72E7"/>
    <w:rsid w:val="007F6ACB"/>
    <w:rsid w:val="008108E4"/>
    <w:rsid w:val="00814771"/>
    <w:rsid w:val="0083346A"/>
    <w:rsid w:val="0084545E"/>
    <w:rsid w:val="00850BF6"/>
    <w:rsid w:val="00853256"/>
    <w:rsid w:val="00853534"/>
    <w:rsid w:val="00880243"/>
    <w:rsid w:val="008A0D59"/>
    <w:rsid w:val="008A23AB"/>
    <w:rsid w:val="008A511D"/>
    <w:rsid w:val="008B265E"/>
    <w:rsid w:val="008C25D7"/>
    <w:rsid w:val="008C5D65"/>
    <w:rsid w:val="008E1D8A"/>
    <w:rsid w:val="008F2531"/>
    <w:rsid w:val="008F6DA0"/>
    <w:rsid w:val="0091218E"/>
    <w:rsid w:val="00933DA1"/>
    <w:rsid w:val="0093448B"/>
    <w:rsid w:val="00941B97"/>
    <w:rsid w:val="00944989"/>
    <w:rsid w:val="009471E8"/>
    <w:rsid w:val="0095613B"/>
    <w:rsid w:val="00976F19"/>
    <w:rsid w:val="00981212"/>
    <w:rsid w:val="00982008"/>
    <w:rsid w:val="00982D0B"/>
    <w:rsid w:val="009B473D"/>
    <w:rsid w:val="009B5178"/>
    <w:rsid w:val="009C602F"/>
    <w:rsid w:val="009C7DF1"/>
    <w:rsid w:val="009D27D8"/>
    <w:rsid w:val="009E0814"/>
    <w:rsid w:val="009E2D94"/>
    <w:rsid w:val="009F2296"/>
    <w:rsid w:val="00A00DF7"/>
    <w:rsid w:val="00A256B0"/>
    <w:rsid w:val="00A3786A"/>
    <w:rsid w:val="00A41560"/>
    <w:rsid w:val="00A4249D"/>
    <w:rsid w:val="00A54C8C"/>
    <w:rsid w:val="00A64960"/>
    <w:rsid w:val="00A740B9"/>
    <w:rsid w:val="00A76275"/>
    <w:rsid w:val="00A811A4"/>
    <w:rsid w:val="00A8201F"/>
    <w:rsid w:val="00A85B66"/>
    <w:rsid w:val="00A92646"/>
    <w:rsid w:val="00AA5558"/>
    <w:rsid w:val="00AA69A7"/>
    <w:rsid w:val="00AB2107"/>
    <w:rsid w:val="00AB4E63"/>
    <w:rsid w:val="00AC3FC1"/>
    <w:rsid w:val="00AD471F"/>
    <w:rsid w:val="00AE2777"/>
    <w:rsid w:val="00B11E36"/>
    <w:rsid w:val="00B16169"/>
    <w:rsid w:val="00B42483"/>
    <w:rsid w:val="00B551CD"/>
    <w:rsid w:val="00B67C27"/>
    <w:rsid w:val="00B7361E"/>
    <w:rsid w:val="00B87944"/>
    <w:rsid w:val="00B928E3"/>
    <w:rsid w:val="00BA6C60"/>
    <w:rsid w:val="00BE5C5F"/>
    <w:rsid w:val="00BF572C"/>
    <w:rsid w:val="00C23F7A"/>
    <w:rsid w:val="00C34FA1"/>
    <w:rsid w:val="00C4151A"/>
    <w:rsid w:val="00C42891"/>
    <w:rsid w:val="00C43C33"/>
    <w:rsid w:val="00C624FA"/>
    <w:rsid w:val="00C76617"/>
    <w:rsid w:val="00C86131"/>
    <w:rsid w:val="00CA3825"/>
    <w:rsid w:val="00CB2507"/>
    <w:rsid w:val="00CB525B"/>
    <w:rsid w:val="00CB6A74"/>
    <w:rsid w:val="00CE1B35"/>
    <w:rsid w:val="00CE5CD9"/>
    <w:rsid w:val="00CE6980"/>
    <w:rsid w:val="00CF1D0A"/>
    <w:rsid w:val="00CF21F3"/>
    <w:rsid w:val="00CF3F14"/>
    <w:rsid w:val="00CF7E9E"/>
    <w:rsid w:val="00D12B54"/>
    <w:rsid w:val="00D248C0"/>
    <w:rsid w:val="00D268EA"/>
    <w:rsid w:val="00D32716"/>
    <w:rsid w:val="00D5354F"/>
    <w:rsid w:val="00D81BA3"/>
    <w:rsid w:val="00D83AB1"/>
    <w:rsid w:val="00D93AE8"/>
    <w:rsid w:val="00DA470A"/>
    <w:rsid w:val="00DA6275"/>
    <w:rsid w:val="00DC4B33"/>
    <w:rsid w:val="00DD539C"/>
    <w:rsid w:val="00E03931"/>
    <w:rsid w:val="00E23C00"/>
    <w:rsid w:val="00E31934"/>
    <w:rsid w:val="00E35F23"/>
    <w:rsid w:val="00E370E3"/>
    <w:rsid w:val="00E5767E"/>
    <w:rsid w:val="00E64543"/>
    <w:rsid w:val="00E706A3"/>
    <w:rsid w:val="00E7533A"/>
    <w:rsid w:val="00E755B2"/>
    <w:rsid w:val="00EA6311"/>
    <w:rsid w:val="00EB34F9"/>
    <w:rsid w:val="00ED101B"/>
    <w:rsid w:val="00ED2605"/>
    <w:rsid w:val="00ED3566"/>
    <w:rsid w:val="00EE02EC"/>
    <w:rsid w:val="00EE771F"/>
    <w:rsid w:val="00EF37E1"/>
    <w:rsid w:val="00F13632"/>
    <w:rsid w:val="00F13DEE"/>
    <w:rsid w:val="00F27187"/>
    <w:rsid w:val="00F3259B"/>
    <w:rsid w:val="00F34A77"/>
    <w:rsid w:val="00F55877"/>
    <w:rsid w:val="00F679AD"/>
    <w:rsid w:val="00F67D06"/>
    <w:rsid w:val="00F714D9"/>
    <w:rsid w:val="00F72359"/>
    <w:rsid w:val="00F82008"/>
    <w:rsid w:val="00F94733"/>
    <w:rsid w:val="00FA1DA9"/>
    <w:rsid w:val="00FB2DB5"/>
    <w:rsid w:val="00FB60B0"/>
    <w:rsid w:val="00FB60EA"/>
    <w:rsid w:val="00FE386D"/>
    <w:rsid w:val="00FE5855"/>
  </w:rsids>
  <m:mathPr>
    <m:mathFont m:val="Cambria Math"/>
    <m:brkBin m:val="before"/>
    <m:brkBinSub m:val="--"/>
    <m:smallFrac m:val="0"/>
    <m:dispDef/>
    <m:lMargin m:val="0"/>
    <m:rMargin m:val="0"/>
    <m:defJc m:val="centerGroup"/>
    <m:wrapIndent m:val="1440"/>
    <m:intLim m:val="subSup"/>
    <m:naryLim m:val="undOvr"/>
  </m:mathPr>
  <w:themeFontLang w:val="ru-RU"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559C3E6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35450B"/>
    <w:rPr>
      <w:rFonts w:ascii="Times New Roman" w:hAnsi="Times New Roman" w:cs="Times New Roman"/>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pple-converted-space">
    <w:name w:val="apple-converted-space"/>
    <w:basedOn w:val="a0"/>
    <w:rsid w:val="00A4249D"/>
  </w:style>
  <w:style w:type="character" w:styleId="a3">
    <w:name w:val="Emphasis"/>
    <w:basedOn w:val="a0"/>
    <w:uiPriority w:val="20"/>
    <w:qFormat/>
    <w:rsid w:val="00A4249D"/>
    <w:rPr>
      <w:i/>
      <w:iCs/>
    </w:rPr>
  </w:style>
  <w:style w:type="paragraph" w:styleId="a4">
    <w:name w:val="Normal (Web)"/>
    <w:basedOn w:val="a"/>
    <w:uiPriority w:val="99"/>
    <w:unhideWhenUsed/>
    <w:rsid w:val="00E370E3"/>
    <w:pPr>
      <w:spacing w:before="100" w:beforeAutospacing="1" w:after="100" w:afterAutospacing="1"/>
    </w:pPr>
  </w:style>
  <w:style w:type="character" w:styleId="a5">
    <w:name w:val="Hyperlink"/>
    <w:basedOn w:val="a0"/>
    <w:uiPriority w:val="99"/>
    <w:unhideWhenUsed/>
    <w:rsid w:val="00A64960"/>
    <w:rPr>
      <w:color w:val="0563C1" w:themeColor="hyperlink"/>
      <w:u w:val="single"/>
    </w:rPr>
  </w:style>
  <w:style w:type="paragraph" w:styleId="a6">
    <w:name w:val="footnote text"/>
    <w:basedOn w:val="a"/>
    <w:link w:val="a7"/>
    <w:uiPriority w:val="99"/>
    <w:unhideWhenUsed/>
    <w:rsid w:val="0093448B"/>
    <w:rPr>
      <w:rFonts w:asciiTheme="minorHAnsi" w:hAnsiTheme="minorHAnsi" w:cstheme="minorBidi"/>
      <w:lang w:eastAsia="en-US"/>
    </w:rPr>
  </w:style>
  <w:style w:type="character" w:customStyle="1" w:styleId="a7">
    <w:name w:val="Текст сноски Знак"/>
    <w:basedOn w:val="a0"/>
    <w:link w:val="a6"/>
    <w:uiPriority w:val="99"/>
    <w:rsid w:val="0093448B"/>
  </w:style>
  <w:style w:type="character" w:styleId="a8">
    <w:name w:val="footnote reference"/>
    <w:basedOn w:val="a0"/>
    <w:uiPriority w:val="99"/>
    <w:unhideWhenUsed/>
    <w:rsid w:val="0093448B"/>
    <w:rPr>
      <w:vertAlign w:val="superscript"/>
    </w:rPr>
  </w:style>
  <w:style w:type="character" w:styleId="a9">
    <w:name w:val="FollowedHyperlink"/>
    <w:basedOn w:val="a0"/>
    <w:uiPriority w:val="99"/>
    <w:semiHidden/>
    <w:unhideWhenUsed/>
    <w:rsid w:val="006F7DCC"/>
    <w:rPr>
      <w:color w:val="954F72" w:themeColor="followedHyperlink"/>
      <w:u w:val="single"/>
    </w:rPr>
  </w:style>
  <w:style w:type="paragraph" w:styleId="aa">
    <w:name w:val="List Paragraph"/>
    <w:basedOn w:val="a"/>
    <w:uiPriority w:val="34"/>
    <w:qFormat/>
    <w:rsid w:val="004B7CB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656870">
      <w:bodyDiv w:val="1"/>
      <w:marLeft w:val="0"/>
      <w:marRight w:val="0"/>
      <w:marTop w:val="0"/>
      <w:marBottom w:val="0"/>
      <w:divBdr>
        <w:top w:val="none" w:sz="0" w:space="0" w:color="auto"/>
        <w:left w:val="none" w:sz="0" w:space="0" w:color="auto"/>
        <w:bottom w:val="none" w:sz="0" w:space="0" w:color="auto"/>
        <w:right w:val="none" w:sz="0" w:space="0" w:color="auto"/>
      </w:divBdr>
    </w:div>
    <w:div w:id="243688162">
      <w:bodyDiv w:val="1"/>
      <w:marLeft w:val="0"/>
      <w:marRight w:val="0"/>
      <w:marTop w:val="0"/>
      <w:marBottom w:val="0"/>
      <w:divBdr>
        <w:top w:val="none" w:sz="0" w:space="0" w:color="auto"/>
        <w:left w:val="none" w:sz="0" w:space="0" w:color="auto"/>
        <w:bottom w:val="none" w:sz="0" w:space="0" w:color="auto"/>
        <w:right w:val="none" w:sz="0" w:space="0" w:color="auto"/>
      </w:divBdr>
      <w:divsChild>
        <w:div w:id="1619146893">
          <w:marLeft w:val="0"/>
          <w:marRight w:val="0"/>
          <w:marTop w:val="0"/>
          <w:marBottom w:val="0"/>
          <w:divBdr>
            <w:top w:val="none" w:sz="0" w:space="0" w:color="auto"/>
            <w:left w:val="none" w:sz="0" w:space="0" w:color="auto"/>
            <w:bottom w:val="none" w:sz="0" w:space="0" w:color="auto"/>
            <w:right w:val="none" w:sz="0" w:space="0" w:color="auto"/>
          </w:divBdr>
          <w:divsChild>
            <w:div w:id="1536845066">
              <w:marLeft w:val="0"/>
              <w:marRight w:val="0"/>
              <w:marTop w:val="0"/>
              <w:marBottom w:val="0"/>
              <w:divBdr>
                <w:top w:val="none" w:sz="0" w:space="0" w:color="auto"/>
                <w:left w:val="none" w:sz="0" w:space="0" w:color="auto"/>
                <w:bottom w:val="none" w:sz="0" w:space="0" w:color="auto"/>
                <w:right w:val="none" w:sz="0" w:space="0" w:color="auto"/>
              </w:divBdr>
              <w:divsChild>
                <w:div w:id="211158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832648">
      <w:bodyDiv w:val="1"/>
      <w:marLeft w:val="0"/>
      <w:marRight w:val="0"/>
      <w:marTop w:val="0"/>
      <w:marBottom w:val="0"/>
      <w:divBdr>
        <w:top w:val="none" w:sz="0" w:space="0" w:color="auto"/>
        <w:left w:val="none" w:sz="0" w:space="0" w:color="auto"/>
        <w:bottom w:val="none" w:sz="0" w:space="0" w:color="auto"/>
        <w:right w:val="none" w:sz="0" w:space="0" w:color="auto"/>
      </w:divBdr>
    </w:div>
    <w:div w:id="315380875">
      <w:bodyDiv w:val="1"/>
      <w:marLeft w:val="0"/>
      <w:marRight w:val="0"/>
      <w:marTop w:val="0"/>
      <w:marBottom w:val="0"/>
      <w:divBdr>
        <w:top w:val="none" w:sz="0" w:space="0" w:color="auto"/>
        <w:left w:val="none" w:sz="0" w:space="0" w:color="auto"/>
        <w:bottom w:val="none" w:sz="0" w:space="0" w:color="auto"/>
        <w:right w:val="none" w:sz="0" w:space="0" w:color="auto"/>
      </w:divBdr>
    </w:div>
    <w:div w:id="603147895">
      <w:bodyDiv w:val="1"/>
      <w:marLeft w:val="0"/>
      <w:marRight w:val="0"/>
      <w:marTop w:val="0"/>
      <w:marBottom w:val="0"/>
      <w:divBdr>
        <w:top w:val="none" w:sz="0" w:space="0" w:color="auto"/>
        <w:left w:val="none" w:sz="0" w:space="0" w:color="auto"/>
        <w:bottom w:val="none" w:sz="0" w:space="0" w:color="auto"/>
        <w:right w:val="none" w:sz="0" w:space="0" w:color="auto"/>
      </w:divBdr>
      <w:divsChild>
        <w:div w:id="1324427851">
          <w:marLeft w:val="0"/>
          <w:marRight w:val="0"/>
          <w:marTop w:val="0"/>
          <w:marBottom w:val="0"/>
          <w:divBdr>
            <w:top w:val="none" w:sz="0" w:space="0" w:color="auto"/>
            <w:left w:val="none" w:sz="0" w:space="0" w:color="auto"/>
            <w:bottom w:val="none" w:sz="0" w:space="0" w:color="auto"/>
            <w:right w:val="none" w:sz="0" w:space="0" w:color="auto"/>
          </w:divBdr>
          <w:divsChild>
            <w:div w:id="1463691008">
              <w:marLeft w:val="0"/>
              <w:marRight w:val="0"/>
              <w:marTop w:val="0"/>
              <w:marBottom w:val="0"/>
              <w:divBdr>
                <w:top w:val="none" w:sz="0" w:space="0" w:color="auto"/>
                <w:left w:val="none" w:sz="0" w:space="0" w:color="auto"/>
                <w:bottom w:val="none" w:sz="0" w:space="0" w:color="auto"/>
                <w:right w:val="none" w:sz="0" w:space="0" w:color="auto"/>
              </w:divBdr>
              <w:divsChild>
                <w:div w:id="181359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493381">
      <w:bodyDiv w:val="1"/>
      <w:marLeft w:val="0"/>
      <w:marRight w:val="0"/>
      <w:marTop w:val="0"/>
      <w:marBottom w:val="0"/>
      <w:divBdr>
        <w:top w:val="none" w:sz="0" w:space="0" w:color="auto"/>
        <w:left w:val="none" w:sz="0" w:space="0" w:color="auto"/>
        <w:bottom w:val="none" w:sz="0" w:space="0" w:color="auto"/>
        <w:right w:val="none" w:sz="0" w:space="0" w:color="auto"/>
      </w:divBdr>
    </w:div>
    <w:div w:id="767773832">
      <w:bodyDiv w:val="1"/>
      <w:marLeft w:val="0"/>
      <w:marRight w:val="0"/>
      <w:marTop w:val="0"/>
      <w:marBottom w:val="0"/>
      <w:divBdr>
        <w:top w:val="none" w:sz="0" w:space="0" w:color="auto"/>
        <w:left w:val="none" w:sz="0" w:space="0" w:color="auto"/>
        <w:bottom w:val="none" w:sz="0" w:space="0" w:color="auto"/>
        <w:right w:val="none" w:sz="0" w:space="0" w:color="auto"/>
      </w:divBdr>
    </w:div>
    <w:div w:id="818155930">
      <w:bodyDiv w:val="1"/>
      <w:marLeft w:val="0"/>
      <w:marRight w:val="0"/>
      <w:marTop w:val="0"/>
      <w:marBottom w:val="0"/>
      <w:divBdr>
        <w:top w:val="none" w:sz="0" w:space="0" w:color="auto"/>
        <w:left w:val="none" w:sz="0" w:space="0" w:color="auto"/>
        <w:bottom w:val="none" w:sz="0" w:space="0" w:color="auto"/>
        <w:right w:val="none" w:sz="0" w:space="0" w:color="auto"/>
      </w:divBdr>
    </w:div>
    <w:div w:id="994845909">
      <w:bodyDiv w:val="1"/>
      <w:marLeft w:val="0"/>
      <w:marRight w:val="0"/>
      <w:marTop w:val="0"/>
      <w:marBottom w:val="0"/>
      <w:divBdr>
        <w:top w:val="none" w:sz="0" w:space="0" w:color="auto"/>
        <w:left w:val="none" w:sz="0" w:space="0" w:color="auto"/>
        <w:bottom w:val="none" w:sz="0" w:space="0" w:color="auto"/>
        <w:right w:val="none" w:sz="0" w:space="0" w:color="auto"/>
      </w:divBdr>
    </w:div>
    <w:div w:id="1156268228">
      <w:bodyDiv w:val="1"/>
      <w:marLeft w:val="0"/>
      <w:marRight w:val="0"/>
      <w:marTop w:val="0"/>
      <w:marBottom w:val="0"/>
      <w:divBdr>
        <w:top w:val="none" w:sz="0" w:space="0" w:color="auto"/>
        <w:left w:val="none" w:sz="0" w:space="0" w:color="auto"/>
        <w:bottom w:val="none" w:sz="0" w:space="0" w:color="auto"/>
        <w:right w:val="none" w:sz="0" w:space="0" w:color="auto"/>
      </w:divBdr>
      <w:divsChild>
        <w:div w:id="1245215634">
          <w:marLeft w:val="0"/>
          <w:marRight w:val="0"/>
          <w:marTop w:val="0"/>
          <w:marBottom w:val="0"/>
          <w:divBdr>
            <w:top w:val="none" w:sz="0" w:space="0" w:color="auto"/>
            <w:left w:val="none" w:sz="0" w:space="0" w:color="auto"/>
            <w:bottom w:val="none" w:sz="0" w:space="0" w:color="auto"/>
            <w:right w:val="none" w:sz="0" w:space="0" w:color="auto"/>
          </w:divBdr>
          <w:divsChild>
            <w:div w:id="1216283089">
              <w:marLeft w:val="0"/>
              <w:marRight w:val="0"/>
              <w:marTop w:val="0"/>
              <w:marBottom w:val="0"/>
              <w:divBdr>
                <w:top w:val="none" w:sz="0" w:space="0" w:color="auto"/>
                <w:left w:val="none" w:sz="0" w:space="0" w:color="auto"/>
                <w:bottom w:val="none" w:sz="0" w:space="0" w:color="auto"/>
                <w:right w:val="none" w:sz="0" w:space="0" w:color="auto"/>
              </w:divBdr>
              <w:divsChild>
                <w:div w:id="7887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903885">
      <w:bodyDiv w:val="1"/>
      <w:marLeft w:val="0"/>
      <w:marRight w:val="0"/>
      <w:marTop w:val="0"/>
      <w:marBottom w:val="0"/>
      <w:divBdr>
        <w:top w:val="none" w:sz="0" w:space="0" w:color="auto"/>
        <w:left w:val="none" w:sz="0" w:space="0" w:color="auto"/>
        <w:bottom w:val="none" w:sz="0" w:space="0" w:color="auto"/>
        <w:right w:val="none" w:sz="0" w:space="0" w:color="auto"/>
      </w:divBdr>
    </w:div>
    <w:div w:id="1291009918">
      <w:bodyDiv w:val="1"/>
      <w:marLeft w:val="0"/>
      <w:marRight w:val="0"/>
      <w:marTop w:val="0"/>
      <w:marBottom w:val="0"/>
      <w:divBdr>
        <w:top w:val="none" w:sz="0" w:space="0" w:color="auto"/>
        <w:left w:val="none" w:sz="0" w:space="0" w:color="auto"/>
        <w:bottom w:val="none" w:sz="0" w:space="0" w:color="auto"/>
        <w:right w:val="none" w:sz="0" w:space="0" w:color="auto"/>
      </w:divBdr>
    </w:div>
    <w:div w:id="1373534196">
      <w:bodyDiv w:val="1"/>
      <w:marLeft w:val="0"/>
      <w:marRight w:val="0"/>
      <w:marTop w:val="0"/>
      <w:marBottom w:val="0"/>
      <w:divBdr>
        <w:top w:val="none" w:sz="0" w:space="0" w:color="auto"/>
        <w:left w:val="none" w:sz="0" w:space="0" w:color="auto"/>
        <w:bottom w:val="none" w:sz="0" w:space="0" w:color="auto"/>
        <w:right w:val="none" w:sz="0" w:space="0" w:color="auto"/>
      </w:divBdr>
    </w:div>
    <w:div w:id="1441683076">
      <w:bodyDiv w:val="1"/>
      <w:marLeft w:val="0"/>
      <w:marRight w:val="0"/>
      <w:marTop w:val="0"/>
      <w:marBottom w:val="0"/>
      <w:divBdr>
        <w:top w:val="none" w:sz="0" w:space="0" w:color="auto"/>
        <w:left w:val="none" w:sz="0" w:space="0" w:color="auto"/>
        <w:bottom w:val="none" w:sz="0" w:space="0" w:color="auto"/>
        <w:right w:val="none" w:sz="0" w:space="0" w:color="auto"/>
      </w:divBdr>
    </w:div>
    <w:div w:id="1514803234">
      <w:bodyDiv w:val="1"/>
      <w:marLeft w:val="0"/>
      <w:marRight w:val="0"/>
      <w:marTop w:val="0"/>
      <w:marBottom w:val="0"/>
      <w:divBdr>
        <w:top w:val="none" w:sz="0" w:space="0" w:color="auto"/>
        <w:left w:val="none" w:sz="0" w:space="0" w:color="auto"/>
        <w:bottom w:val="none" w:sz="0" w:space="0" w:color="auto"/>
        <w:right w:val="none" w:sz="0" w:space="0" w:color="auto"/>
      </w:divBdr>
    </w:div>
    <w:div w:id="1535075022">
      <w:bodyDiv w:val="1"/>
      <w:marLeft w:val="0"/>
      <w:marRight w:val="0"/>
      <w:marTop w:val="0"/>
      <w:marBottom w:val="0"/>
      <w:divBdr>
        <w:top w:val="none" w:sz="0" w:space="0" w:color="auto"/>
        <w:left w:val="none" w:sz="0" w:space="0" w:color="auto"/>
        <w:bottom w:val="none" w:sz="0" w:space="0" w:color="auto"/>
        <w:right w:val="none" w:sz="0" w:space="0" w:color="auto"/>
      </w:divBdr>
    </w:div>
    <w:div w:id="1561287095">
      <w:bodyDiv w:val="1"/>
      <w:marLeft w:val="0"/>
      <w:marRight w:val="0"/>
      <w:marTop w:val="0"/>
      <w:marBottom w:val="0"/>
      <w:divBdr>
        <w:top w:val="none" w:sz="0" w:space="0" w:color="auto"/>
        <w:left w:val="none" w:sz="0" w:space="0" w:color="auto"/>
        <w:bottom w:val="none" w:sz="0" w:space="0" w:color="auto"/>
        <w:right w:val="none" w:sz="0" w:space="0" w:color="auto"/>
      </w:divBdr>
      <w:divsChild>
        <w:div w:id="915240293">
          <w:marLeft w:val="0"/>
          <w:marRight w:val="0"/>
          <w:marTop w:val="0"/>
          <w:marBottom w:val="0"/>
          <w:divBdr>
            <w:top w:val="none" w:sz="0" w:space="0" w:color="auto"/>
            <w:left w:val="none" w:sz="0" w:space="0" w:color="auto"/>
            <w:bottom w:val="none" w:sz="0" w:space="0" w:color="auto"/>
            <w:right w:val="none" w:sz="0" w:space="0" w:color="auto"/>
          </w:divBdr>
          <w:divsChild>
            <w:div w:id="616330930">
              <w:marLeft w:val="0"/>
              <w:marRight w:val="0"/>
              <w:marTop w:val="0"/>
              <w:marBottom w:val="0"/>
              <w:divBdr>
                <w:top w:val="none" w:sz="0" w:space="0" w:color="auto"/>
                <w:left w:val="none" w:sz="0" w:space="0" w:color="auto"/>
                <w:bottom w:val="none" w:sz="0" w:space="0" w:color="auto"/>
                <w:right w:val="none" w:sz="0" w:space="0" w:color="auto"/>
              </w:divBdr>
              <w:divsChild>
                <w:div w:id="135626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703022">
      <w:bodyDiv w:val="1"/>
      <w:marLeft w:val="0"/>
      <w:marRight w:val="0"/>
      <w:marTop w:val="0"/>
      <w:marBottom w:val="0"/>
      <w:divBdr>
        <w:top w:val="none" w:sz="0" w:space="0" w:color="auto"/>
        <w:left w:val="none" w:sz="0" w:space="0" w:color="auto"/>
        <w:bottom w:val="none" w:sz="0" w:space="0" w:color="auto"/>
        <w:right w:val="none" w:sz="0" w:space="0" w:color="auto"/>
      </w:divBdr>
    </w:div>
    <w:div w:id="1679697404">
      <w:bodyDiv w:val="1"/>
      <w:marLeft w:val="0"/>
      <w:marRight w:val="0"/>
      <w:marTop w:val="0"/>
      <w:marBottom w:val="0"/>
      <w:divBdr>
        <w:top w:val="none" w:sz="0" w:space="0" w:color="auto"/>
        <w:left w:val="none" w:sz="0" w:space="0" w:color="auto"/>
        <w:bottom w:val="none" w:sz="0" w:space="0" w:color="auto"/>
        <w:right w:val="none" w:sz="0" w:space="0" w:color="auto"/>
      </w:divBdr>
    </w:div>
    <w:div w:id="1841770034">
      <w:bodyDiv w:val="1"/>
      <w:marLeft w:val="0"/>
      <w:marRight w:val="0"/>
      <w:marTop w:val="0"/>
      <w:marBottom w:val="0"/>
      <w:divBdr>
        <w:top w:val="none" w:sz="0" w:space="0" w:color="auto"/>
        <w:left w:val="none" w:sz="0" w:space="0" w:color="auto"/>
        <w:bottom w:val="none" w:sz="0" w:space="0" w:color="auto"/>
        <w:right w:val="none" w:sz="0" w:space="0" w:color="auto"/>
      </w:divBdr>
    </w:div>
    <w:div w:id="1950700134">
      <w:bodyDiv w:val="1"/>
      <w:marLeft w:val="0"/>
      <w:marRight w:val="0"/>
      <w:marTop w:val="0"/>
      <w:marBottom w:val="0"/>
      <w:divBdr>
        <w:top w:val="none" w:sz="0" w:space="0" w:color="auto"/>
        <w:left w:val="none" w:sz="0" w:space="0" w:color="auto"/>
        <w:bottom w:val="none" w:sz="0" w:space="0" w:color="auto"/>
        <w:right w:val="none" w:sz="0" w:space="0" w:color="auto"/>
      </w:divBdr>
      <w:divsChild>
        <w:div w:id="63845633">
          <w:marLeft w:val="0"/>
          <w:marRight w:val="0"/>
          <w:marTop w:val="0"/>
          <w:marBottom w:val="0"/>
          <w:divBdr>
            <w:top w:val="none" w:sz="0" w:space="0" w:color="auto"/>
            <w:left w:val="none" w:sz="0" w:space="0" w:color="auto"/>
            <w:bottom w:val="none" w:sz="0" w:space="0" w:color="auto"/>
            <w:right w:val="none" w:sz="0" w:space="0" w:color="auto"/>
          </w:divBdr>
          <w:divsChild>
            <w:div w:id="678511167">
              <w:marLeft w:val="0"/>
              <w:marRight w:val="0"/>
              <w:marTop w:val="0"/>
              <w:marBottom w:val="0"/>
              <w:divBdr>
                <w:top w:val="none" w:sz="0" w:space="0" w:color="auto"/>
                <w:left w:val="none" w:sz="0" w:space="0" w:color="auto"/>
                <w:bottom w:val="none" w:sz="0" w:space="0" w:color="auto"/>
                <w:right w:val="none" w:sz="0" w:space="0" w:color="auto"/>
              </w:divBdr>
              <w:divsChild>
                <w:div w:id="71546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603344">
      <w:bodyDiv w:val="1"/>
      <w:marLeft w:val="0"/>
      <w:marRight w:val="0"/>
      <w:marTop w:val="0"/>
      <w:marBottom w:val="0"/>
      <w:divBdr>
        <w:top w:val="none" w:sz="0" w:space="0" w:color="auto"/>
        <w:left w:val="none" w:sz="0" w:space="0" w:color="auto"/>
        <w:bottom w:val="none" w:sz="0" w:space="0" w:color="auto"/>
        <w:right w:val="none" w:sz="0" w:space="0" w:color="auto"/>
      </w:divBdr>
    </w:div>
    <w:div w:id="1996493167">
      <w:bodyDiv w:val="1"/>
      <w:marLeft w:val="0"/>
      <w:marRight w:val="0"/>
      <w:marTop w:val="0"/>
      <w:marBottom w:val="0"/>
      <w:divBdr>
        <w:top w:val="none" w:sz="0" w:space="0" w:color="auto"/>
        <w:left w:val="none" w:sz="0" w:space="0" w:color="auto"/>
        <w:bottom w:val="none" w:sz="0" w:space="0" w:color="auto"/>
        <w:right w:val="none" w:sz="0" w:space="0" w:color="auto"/>
      </w:divBdr>
      <w:divsChild>
        <w:div w:id="44958283">
          <w:marLeft w:val="0"/>
          <w:marRight w:val="0"/>
          <w:marTop w:val="0"/>
          <w:marBottom w:val="0"/>
          <w:divBdr>
            <w:top w:val="none" w:sz="0" w:space="0" w:color="auto"/>
            <w:left w:val="none" w:sz="0" w:space="0" w:color="auto"/>
            <w:bottom w:val="none" w:sz="0" w:space="0" w:color="auto"/>
            <w:right w:val="none" w:sz="0" w:space="0" w:color="auto"/>
          </w:divBdr>
          <w:divsChild>
            <w:div w:id="432287273">
              <w:marLeft w:val="0"/>
              <w:marRight w:val="0"/>
              <w:marTop w:val="0"/>
              <w:marBottom w:val="0"/>
              <w:divBdr>
                <w:top w:val="none" w:sz="0" w:space="0" w:color="auto"/>
                <w:left w:val="none" w:sz="0" w:space="0" w:color="auto"/>
                <w:bottom w:val="none" w:sz="0" w:space="0" w:color="auto"/>
                <w:right w:val="none" w:sz="0" w:space="0" w:color="auto"/>
              </w:divBdr>
              <w:divsChild>
                <w:div w:id="1230925008">
                  <w:marLeft w:val="0"/>
                  <w:marRight w:val="0"/>
                  <w:marTop w:val="0"/>
                  <w:marBottom w:val="0"/>
                  <w:divBdr>
                    <w:top w:val="none" w:sz="0" w:space="0" w:color="auto"/>
                    <w:left w:val="none" w:sz="0" w:space="0" w:color="auto"/>
                    <w:bottom w:val="none" w:sz="0" w:space="0" w:color="auto"/>
                    <w:right w:val="none" w:sz="0" w:space="0" w:color="auto"/>
                  </w:divBdr>
                  <w:divsChild>
                    <w:div w:id="188174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565904">
              <w:marLeft w:val="0"/>
              <w:marRight w:val="0"/>
              <w:marTop w:val="0"/>
              <w:marBottom w:val="0"/>
              <w:divBdr>
                <w:top w:val="none" w:sz="0" w:space="0" w:color="auto"/>
                <w:left w:val="none" w:sz="0" w:space="0" w:color="auto"/>
                <w:bottom w:val="none" w:sz="0" w:space="0" w:color="auto"/>
                <w:right w:val="none" w:sz="0" w:space="0" w:color="auto"/>
              </w:divBdr>
              <w:divsChild>
                <w:div w:id="1568879124">
                  <w:marLeft w:val="0"/>
                  <w:marRight w:val="0"/>
                  <w:marTop w:val="0"/>
                  <w:marBottom w:val="0"/>
                  <w:divBdr>
                    <w:top w:val="none" w:sz="0" w:space="0" w:color="auto"/>
                    <w:left w:val="none" w:sz="0" w:space="0" w:color="auto"/>
                    <w:bottom w:val="none" w:sz="0" w:space="0" w:color="auto"/>
                    <w:right w:val="none" w:sz="0" w:space="0" w:color="auto"/>
                  </w:divBdr>
                  <w:divsChild>
                    <w:div w:id="181686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71363">
          <w:marLeft w:val="0"/>
          <w:marRight w:val="0"/>
          <w:marTop w:val="0"/>
          <w:marBottom w:val="0"/>
          <w:divBdr>
            <w:top w:val="none" w:sz="0" w:space="0" w:color="auto"/>
            <w:left w:val="none" w:sz="0" w:space="0" w:color="auto"/>
            <w:bottom w:val="none" w:sz="0" w:space="0" w:color="auto"/>
            <w:right w:val="none" w:sz="0" w:space="0" w:color="auto"/>
          </w:divBdr>
          <w:divsChild>
            <w:div w:id="1668438399">
              <w:marLeft w:val="0"/>
              <w:marRight w:val="0"/>
              <w:marTop w:val="0"/>
              <w:marBottom w:val="0"/>
              <w:divBdr>
                <w:top w:val="none" w:sz="0" w:space="0" w:color="auto"/>
                <w:left w:val="none" w:sz="0" w:space="0" w:color="auto"/>
                <w:bottom w:val="none" w:sz="0" w:space="0" w:color="auto"/>
                <w:right w:val="none" w:sz="0" w:space="0" w:color="auto"/>
              </w:divBdr>
              <w:divsChild>
                <w:div w:id="571432959">
                  <w:marLeft w:val="0"/>
                  <w:marRight w:val="0"/>
                  <w:marTop w:val="0"/>
                  <w:marBottom w:val="0"/>
                  <w:divBdr>
                    <w:top w:val="none" w:sz="0" w:space="0" w:color="auto"/>
                    <w:left w:val="none" w:sz="0" w:space="0" w:color="auto"/>
                    <w:bottom w:val="none" w:sz="0" w:space="0" w:color="auto"/>
                    <w:right w:val="none" w:sz="0" w:space="0" w:color="auto"/>
                  </w:divBdr>
                  <w:divsChild>
                    <w:div w:id="1937248544">
                      <w:marLeft w:val="0"/>
                      <w:marRight w:val="0"/>
                      <w:marTop w:val="0"/>
                      <w:marBottom w:val="0"/>
                      <w:divBdr>
                        <w:top w:val="none" w:sz="0" w:space="0" w:color="auto"/>
                        <w:left w:val="none" w:sz="0" w:space="0" w:color="auto"/>
                        <w:bottom w:val="none" w:sz="0" w:space="0" w:color="auto"/>
                        <w:right w:val="none" w:sz="0" w:space="0" w:color="auto"/>
                      </w:divBdr>
                    </w:div>
                    <w:div w:id="2118209229">
                      <w:marLeft w:val="0"/>
                      <w:marRight w:val="0"/>
                      <w:marTop w:val="0"/>
                      <w:marBottom w:val="0"/>
                      <w:divBdr>
                        <w:top w:val="none" w:sz="0" w:space="0" w:color="auto"/>
                        <w:left w:val="none" w:sz="0" w:space="0" w:color="auto"/>
                        <w:bottom w:val="none" w:sz="0" w:space="0" w:color="auto"/>
                        <w:right w:val="none" w:sz="0" w:space="0" w:color="auto"/>
                      </w:divBdr>
                    </w:div>
                  </w:divsChild>
                </w:div>
                <w:div w:id="1259407133">
                  <w:marLeft w:val="0"/>
                  <w:marRight w:val="0"/>
                  <w:marTop w:val="0"/>
                  <w:marBottom w:val="0"/>
                  <w:divBdr>
                    <w:top w:val="none" w:sz="0" w:space="0" w:color="auto"/>
                    <w:left w:val="none" w:sz="0" w:space="0" w:color="auto"/>
                    <w:bottom w:val="none" w:sz="0" w:space="0" w:color="auto"/>
                    <w:right w:val="none" w:sz="0" w:space="0" w:color="auto"/>
                  </w:divBdr>
                  <w:divsChild>
                    <w:div w:id="176379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084261">
      <w:bodyDiv w:val="1"/>
      <w:marLeft w:val="0"/>
      <w:marRight w:val="0"/>
      <w:marTop w:val="0"/>
      <w:marBottom w:val="0"/>
      <w:divBdr>
        <w:top w:val="none" w:sz="0" w:space="0" w:color="auto"/>
        <w:left w:val="none" w:sz="0" w:space="0" w:color="auto"/>
        <w:bottom w:val="none" w:sz="0" w:space="0" w:color="auto"/>
        <w:right w:val="none" w:sz="0" w:space="0" w:color="auto"/>
      </w:divBdr>
    </w:div>
    <w:div w:id="2065061779">
      <w:bodyDiv w:val="1"/>
      <w:marLeft w:val="0"/>
      <w:marRight w:val="0"/>
      <w:marTop w:val="0"/>
      <w:marBottom w:val="0"/>
      <w:divBdr>
        <w:top w:val="none" w:sz="0" w:space="0" w:color="auto"/>
        <w:left w:val="none" w:sz="0" w:space="0" w:color="auto"/>
        <w:bottom w:val="none" w:sz="0" w:space="0" w:color="auto"/>
        <w:right w:val="none" w:sz="0" w:space="0" w:color="auto"/>
      </w:divBdr>
    </w:div>
    <w:div w:id="210491275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hyperlink" Target="https://www.citylab.com/city-makers-connections/bike-share/" TargetMode="External"/><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736</TotalTime>
  <Pages>11</Pages>
  <Words>2305</Words>
  <Characters>16047</Characters>
  <Application>Microsoft Macintosh Word</Application>
  <DocSecurity>0</DocSecurity>
  <Lines>243</Lines>
  <Paragraphs>44</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18308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пользователь Microsoft Office</cp:lastModifiedBy>
  <cp:revision>40</cp:revision>
  <dcterms:created xsi:type="dcterms:W3CDTF">2018-04-01T09:57:00Z</dcterms:created>
  <dcterms:modified xsi:type="dcterms:W3CDTF">2018-05-09T08:25:00Z</dcterms:modified>
</cp:coreProperties>
</file>